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9" w:rsidRPr="00B74A84" w:rsidRDefault="00F62CA8" w:rsidP="00CD0239">
      <w:pPr>
        <w:pStyle w:val="ab"/>
        <w:rPr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2.2pt;width:41.8pt;height:68.15pt;z-index:251659264;mso-position-vertical-relative:margin">
            <v:imagedata r:id="rId7" o:title=""/>
            <w10:wrap anchory="margin"/>
          </v:shape>
          <o:OLEObject Type="Embed" ProgID="MSPhotoEd.3" ShapeID="_x0000_s1026" DrawAspect="Content" ObjectID="_1733059483" r:id="rId8"/>
        </w:object>
      </w:r>
      <w:r w:rsidR="00CD0239">
        <w:t xml:space="preserve">                                                                                                          </w:t>
      </w:r>
    </w:p>
    <w:p w:rsidR="00CD0239" w:rsidRDefault="00CD0239" w:rsidP="00CD0239">
      <w:pPr>
        <w:pStyle w:val="ab"/>
      </w:pPr>
    </w:p>
    <w:p w:rsidR="00CD0239" w:rsidRDefault="00CD0239" w:rsidP="00CD0239">
      <w:pPr>
        <w:pStyle w:val="ab"/>
      </w:pPr>
    </w:p>
    <w:p w:rsidR="00CD0239" w:rsidRDefault="00CD0239" w:rsidP="00CD0239">
      <w:pPr>
        <w:pStyle w:val="ab"/>
      </w:pPr>
      <w:r>
        <w:t>ИСПОЛНИТЕЛЬНЫЙ ОРГАН ГОСУДАРСТВЕННОЙ ВЛАСТИ ЛИПЕЦКОЙ ОБЛАСТИ</w:t>
      </w:r>
    </w:p>
    <w:p w:rsidR="00CD0239" w:rsidRDefault="00CD0239" w:rsidP="00CD0239">
      <w:pPr>
        <w:pStyle w:val="a3"/>
      </w:pPr>
      <w:r>
        <w:t>ГОСУДАСТВЕННАЯ ЖИЛИЩНАЯ ИНСПЕКЦИЯ</w:t>
      </w:r>
      <w:r>
        <w:br/>
        <w:t xml:space="preserve">ЛИПЕЦКОЙ ОБЛАСТИ </w:t>
      </w:r>
    </w:p>
    <w:p w:rsidR="00CD0239" w:rsidRDefault="00CD0239" w:rsidP="00CD0239">
      <w:pPr>
        <w:pStyle w:val="a3"/>
      </w:pPr>
    </w:p>
    <w:p w:rsidR="00CD0239" w:rsidRDefault="00CD0239" w:rsidP="00CD0239">
      <w:pPr>
        <w:pStyle w:val="a8"/>
      </w:pPr>
      <w: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D0239" w:rsidTr="00A86406">
        <w:tc>
          <w:tcPr>
            <w:tcW w:w="3249" w:type="dxa"/>
          </w:tcPr>
          <w:p w:rsidR="00CD0239" w:rsidRPr="0061607A" w:rsidRDefault="00CD0239" w:rsidP="00DE4F35">
            <w:pPr>
              <w:pStyle w:val="a4"/>
            </w:pPr>
            <w:r w:rsidRPr="0061607A">
              <w:t xml:space="preserve">    </w:t>
            </w:r>
            <w:r>
              <w:t xml:space="preserve">    </w:t>
            </w:r>
            <w:r w:rsidRPr="0061607A">
              <w:t xml:space="preserve"> </w:t>
            </w:r>
            <w:r w:rsidR="00DE4F35" w:rsidRPr="00DE4F35">
              <w:rPr>
                <w:u w:val="single"/>
              </w:rPr>
              <w:t>20.12.</w:t>
            </w:r>
            <w:r w:rsidRPr="00DE4F35">
              <w:rPr>
                <w:u w:val="single"/>
              </w:rPr>
              <w:t>2022</w:t>
            </w:r>
            <w:r w:rsidRPr="0061607A">
              <w:t xml:space="preserve"> г</w:t>
            </w:r>
            <w:r>
              <w:t>ода</w:t>
            </w:r>
          </w:p>
        </w:tc>
        <w:tc>
          <w:tcPr>
            <w:tcW w:w="3249" w:type="dxa"/>
            <w:vAlign w:val="center"/>
          </w:tcPr>
          <w:p w:rsidR="00CD0239" w:rsidRDefault="00CD0239" w:rsidP="00A86406">
            <w:pPr>
              <w:jc w:val="center"/>
              <w:rPr>
                <w:b/>
                <w:bCs/>
              </w:rPr>
            </w:pPr>
            <w:r>
              <w:t>г. Липецк</w:t>
            </w:r>
          </w:p>
        </w:tc>
        <w:tc>
          <w:tcPr>
            <w:tcW w:w="3249" w:type="dxa"/>
          </w:tcPr>
          <w:p w:rsidR="00CD0239" w:rsidRPr="0061607A" w:rsidRDefault="00CD0239" w:rsidP="00DE4F35">
            <w:pPr>
              <w:pStyle w:val="a6"/>
              <w:jc w:val="left"/>
            </w:pPr>
            <w:r>
              <w:t xml:space="preserve">            </w:t>
            </w:r>
            <w:r w:rsidRPr="0061607A">
              <w:t>№ </w:t>
            </w:r>
            <w:r w:rsidR="00DE4F35" w:rsidRPr="00DE4F35">
              <w:rPr>
                <w:u w:val="single"/>
              </w:rPr>
              <w:t>90</w:t>
            </w:r>
            <w:r w:rsidR="00DE4F35">
              <w:t>___</w:t>
            </w:r>
            <w:r w:rsidRPr="0061607A">
              <w:t xml:space="preserve">   </w:t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  <w:r w:rsidRPr="0061607A">
              <w:softHyphen/>
            </w:r>
          </w:p>
        </w:tc>
      </w:tr>
    </w:tbl>
    <w:p w:rsidR="00CD0239" w:rsidRDefault="00CD0239" w:rsidP="00CD0239">
      <w:pPr>
        <w:rPr>
          <w:sz w:val="28"/>
        </w:rPr>
      </w:pPr>
    </w:p>
    <w:p w:rsidR="00CD0239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 w:rsidRPr="00E6349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утверждении</w:t>
      </w:r>
    </w:p>
    <w:p w:rsidR="00CD0239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профилактики</w:t>
      </w:r>
    </w:p>
    <w:p w:rsidR="00CD0239" w:rsidRPr="00E63491" w:rsidRDefault="00CD0239" w:rsidP="00CD0239">
      <w:pPr>
        <w:pStyle w:val="a7"/>
        <w:tabs>
          <w:tab w:val="left" w:pos="3119"/>
        </w:tabs>
        <w:spacing w:before="0" w:after="0"/>
        <w:ind w:right="58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рисков причинения вреда (ущерба) охраняемым законом ценностям</w:t>
      </w:r>
      <w:r w:rsidRPr="00E63491">
        <w:rPr>
          <w:b w:val="0"/>
          <w:sz w:val="28"/>
          <w:szCs w:val="28"/>
        </w:rPr>
        <w:t xml:space="preserve"> </w:t>
      </w:r>
    </w:p>
    <w:p w:rsidR="00CD0239" w:rsidRPr="009D4313" w:rsidRDefault="00CD0239" w:rsidP="00CD0239">
      <w:pPr>
        <w:pStyle w:val="aa"/>
        <w:spacing w:before="0" w:after="0"/>
        <w:ind w:firstLine="0"/>
        <w:rPr>
          <w:szCs w:val="28"/>
        </w:rPr>
      </w:pP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3E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44 Федерального закона от 31 июля 2020 года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</w:t>
      </w:r>
      <w:r w:rsidRPr="00B74A84">
        <w:rPr>
          <w:sz w:val="28"/>
          <w:szCs w:val="28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</w:t>
      </w:r>
      <w:r w:rsidRPr="002723E5">
        <w:rPr>
          <w:sz w:val="28"/>
          <w:szCs w:val="28"/>
        </w:rPr>
        <w:t>постановлением администрации Липе</w:t>
      </w:r>
      <w:r>
        <w:rPr>
          <w:sz w:val="28"/>
          <w:szCs w:val="28"/>
        </w:rPr>
        <w:t>цкой области</w:t>
      </w:r>
      <w:r w:rsidRPr="002723E5">
        <w:rPr>
          <w:sz w:val="28"/>
          <w:szCs w:val="28"/>
        </w:rPr>
        <w:t xml:space="preserve"> </w:t>
      </w:r>
      <w:r>
        <w:rPr>
          <w:sz w:val="28"/>
          <w:szCs w:val="28"/>
        </w:rPr>
        <w:t>от 24 сентября 2021 года № 384 «</w:t>
      </w:r>
      <w:r w:rsidRPr="002723E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региональном государственном жилищном контроле (надзоре) на территории Липецкой области», </w:t>
      </w:r>
      <w:r w:rsidRPr="002723E5">
        <w:rPr>
          <w:sz w:val="28"/>
          <w:szCs w:val="28"/>
        </w:rPr>
        <w:t>постановлением администрации Липе</w:t>
      </w:r>
      <w:r>
        <w:rPr>
          <w:sz w:val="28"/>
          <w:szCs w:val="28"/>
        </w:rPr>
        <w:t>цкой области</w:t>
      </w:r>
      <w:r w:rsidRPr="002723E5">
        <w:rPr>
          <w:sz w:val="28"/>
          <w:szCs w:val="28"/>
        </w:rPr>
        <w:t xml:space="preserve"> </w:t>
      </w:r>
      <w:r>
        <w:rPr>
          <w:sz w:val="28"/>
          <w:szCs w:val="28"/>
        </w:rPr>
        <w:t>от 24 сентября 2021 года № 389 «</w:t>
      </w:r>
      <w:r w:rsidRPr="002723E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Липецкой области»</w:t>
      </w:r>
      <w:r w:rsidRPr="002723E5">
        <w:rPr>
          <w:sz w:val="28"/>
          <w:szCs w:val="28"/>
        </w:rPr>
        <w:t>:</w:t>
      </w: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2723E5" w:rsidRDefault="00CD0239" w:rsidP="00CD0239">
      <w:pPr>
        <w:ind w:firstLine="567"/>
        <w:jc w:val="both"/>
        <w:rPr>
          <w:sz w:val="28"/>
          <w:szCs w:val="28"/>
        </w:rPr>
      </w:pPr>
      <w:r w:rsidRPr="002723E5">
        <w:rPr>
          <w:sz w:val="28"/>
          <w:szCs w:val="28"/>
        </w:rPr>
        <w:t xml:space="preserve">ПРИКАЗЫВАЮ: </w:t>
      </w:r>
    </w:p>
    <w:p w:rsidR="00CD0239" w:rsidRDefault="00CD0239" w:rsidP="00CD0239">
      <w:pPr>
        <w:jc w:val="both"/>
        <w:rPr>
          <w:sz w:val="28"/>
          <w:szCs w:val="28"/>
        </w:rPr>
      </w:pPr>
    </w:p>
    <w:p w:rsidR="00CD0239" w:rsidRPr="00E43DAC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rStyle w:val="markedcontent"/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 xml:space="preserve">             </w:t>
      </w:r>
      <w:r w:rsidRPr="004018E0">
        <w:rPr>
          <w:rStyle w:val="markedcontent"/>
          <w:b w:val="0"/>
          <w:sz w:val="28"/>
          <w:szCs w:val="28"/>
        </w:rPr>
        <w:t xml:space="preserve">1. Утвердить Программу профилактики </w:t>
      </w:r>
      <w:r>
        <w:rPr>
          <w:b w:val="0"/>
          <w:sz w:val="28"/>
          <w:szCs w:val="28"/>
        </w:rPr>
        <w:t>рисков причинения вреда (ущерба) охраняемым законом ценностям</w:t>
      </w:r>
      <w:r w:rsidRPr="00E634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(далее – Программа профилактики) при осуществлении регионального государственного жилищного контроля (надзора) на территории Липецкой области (далее – государственный жилищный надзор) и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(далее – государственный лицензионный контроль)</w:t>
      </w:r>
      <w:r w:rsidRPr="004018E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</w:t>
      </w:r>
      <w:r w:rsidRPr="00E43DAC">
        <w:rPr>
          <w:rStyle w:val="markedcontent"/>
          <w:b w:val="0"/>
          <w:sz w:val="28"/>
          <w:szCs w:val="28"/>
        </w:rPr>
        <w:t xml:space="preserve">на </w:t>
      </w:r>
      <w:r>
        <w:rPr>
          <w:rStyle w:val="markedcontent"/>
          <w:b w:val="0"/>
          <w:sz w:val="28"/>
          <w:szCs w:val="28"/>
        </w:rPr>
        <w:t>2023</w:t>
      </w:r>
      <w:r w:rsidRPr="00E43DAC">
        <w:rPr>
          <w:rStyle w:val="markedcontent"/>
          <w:b w:val="0"/>
          <w:sz w:val="28"/>
          <w:szCs w:val="28"/>
        </w:rPr>
        <w:t xml:space="preserve"> г</w:t>
      </w:r>
      <w:r>
        <w:rPr>
          <w:rStyle w:val="markedcontent"/>
          <w:b w:val="0"/>
          <w:sz w:val="28"/>
          <w:szCs w:val="28"/>
        </w:rPr>
        <w:t>од</w:t>
      </w:r>
      <w:r w:rsidRPr="00E43DAC">
        <w:rPr>
          <w:rStyle w:val="markedcontent"/>
          <w:b w:val="0"/>
          <w:sz w:val="28"/>
          <w:szCs w:val="28"/>
        </w:rPr>
        <w:t xml:space="preserve"> (приложение). </w:t>
      </w:r>
    </w:p>
    <w:p w:rsidR="00CD0239" w:rsidRPr="009D70FA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b w:val="0"/>
          <w:sz w:val="28"/>
          <w:szCs w:val="28"/>
        </w:rPr>
      </w:pPr>
      <w:r w:rsidRPr="009D70FA">
        <w:rPr>
          <w:rStyle w:val="markedcontent"/>
          <w:b w:val="0"/>
          <w:sz w:val="28"/>
          <w:szCs w:val="28"/>
        </w:rPr>
        <w:lastRenderedPageBreak/>
        <w:t xml:space="preserve">          2. Начальнику отдела контроля за размещением сведений в</w:t>
      </w:r>
      <w:r w:rsidRPr="004018E0">
        <w:rPr>
          <w:rStyle w:val="markedcontent"/>
          <w:sz w:val="28"/>
          <w:szCs w:val="28"/>
        </w:rPr>
        <w:t xml:space="preserve"> </w:t>
      </w:r>
      <w:r w:rsidRPr="004018E0">
        <w:rPr>
          <w:sz w:val="28"/>
          <w:szCs w:val="28"/>
        </w:rPr>
        <w:br/>
      </w:r>
      <w:r w:rsidRPr="009D70FA">
        <w:rPr>
          <w:rStyle w:val="markedcontent"/>
          <w:b w:val="0"/>
          <w:sz w:val="28"/>
          <w:szCs w:val="28"/>
        </w:rPr>
        <w:t xml:space="preserve">государственных информационных системах, расчетом платы за капитальный ремонт и организационно-аналитической работы </w:t>
      </w:r>
      <w:proofErr w:type="spellStart"/>
      <w:r>
        <w:rPr>
          <w:rStyle w:val="markedcontent"/>
          <w:b w:val="0"/>
          <w:sz w:val="28"/>
          <w:szCs w:val="28"/>
        </w:rPr>
        <w:t>Демихову</w:t>
      </w:r>
      <w:proofErr w:type="spellEnd"/>
      <w:r>
        <w:rPr>
          <w:rStyle w:val="markedcontent"/>
          <w:b w:val="0"/>
          <w:sz w:val="28"/>
          <w:szCs w:val="28"/>
        </w:rPr>
        <w:t xml:space="preserve"> В.В.</w:t>
      </w:r>
      <w:r w:rsidRPr="009D70FA">
        <w:rPr>
          <w:rStyle w:val="markedcontent"/>
          <w:b w:val="0"/>
          <w:sz w:val="28"/>
          <w:szCs w:val="28"/>
        </w:rPr>
        <w:t xml:space="preserve"> разместить настоящий приказ на официальном сайте Государственной жилищной инспекции Липецкой области. </w:t>
      </w:r>
      <w:r w:rsidRPr="009D70FA">
        <w:rPr>
          <w:b w:val="0"/>
          <w:sz w:val="28"/>
          <w:szCs w:val="28"/>
        </w:rPr>
        <w:t xml:space="preserve"> </w:t>
      </w:r>
    </w:p>
    <w:p w:rsidR="00CD0239" w:rsidRPr="009D70FA" w:rsidRDefault="00CD0239" w:rsidP="00CD0239">
      <w:pPr>
        <w:pStyle w:val="a7"/>
        <w:tabs>
          <w:tab w:val="left" w:pos="3119"/>
        </w:tabs>
        <w:spacing w:before="0" w:after="0"/>
        <w:ind w:right="-1"/>
        <w:jc w:val="both"/>
        <w:rPr>
          <w:b w:val="0"/>
          <w:sz w:val="28"/>
          <w:szCs w:val="28"/>
        </w:rPr>
      </w:pPr>
      <w:r w:rsidRPr="009D70FA">
        <w:rPr>
          <w:b w:val="0"/>
          <w:sz w:val="28"/>
          <w:szCs w:val="28"/>
        </w:rPr>
        <w:t xml:space="preserve">         3. Контроль за исполнением настоящего приказа оставляю за собой. </w:t>
      </w:r>
    </w:p>
    <w:p w:rsidR="00CD0239" w:rsidRPr="009D70FA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9D70FA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E77E9F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Pr="00E77E9F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Pr="002723E5">
        <w:rPr>
          <w:sz w:val="28"/>
          <w:szCs w:val="28"/>
        </w:rPr>
        <w:t xml:space="preserve"> инспекции </w:t>
      </w:r>
      <w:r>
        <w:rPr>
          <w:sz w:val="28"/>
          <w:szCs w:val="28"/>
        </w:rPr>
        <w:t xml:space="preserve">                                    </w:t>
      </w:r>
      <w:r w:rsidR="00DE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Ю.С. Букреев</w:t>
      </w: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CD0239" w:rsidRDefault="00CD0239" w:rsidP="00CD0239">
      <w:pPr>
        <w:rPr>
          <w:sz w:val="28"/>
          <w:szCs w:val="28"/>
        </w:rPr>
      </w:pPr>
    </w:p>
    <w:p w:rsidR="00EA3B52" w:rsidRDefault="00EA3B52" w:rsidP="00CD0239">
      <w:pPr>
        <w:rPr>
          <w:sz w:val="28"/>
          <w:szCs w:val="28"/>
        </w:rPr>
      </w:pPr>
    </w:p>
    <w:p w:rsidR="00CD0239" w:rsidRDefault="00CD0239" w:rsidP="00DE4F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</w:t>
      </w:r>
    </w:p>
    <w:p w:rsidR="00CD0239" w:rsidRDefault="00CD0239" w:rsidP="00DE4F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E4F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 приказу от</w:t>
      </w:r>
      <w:r w:rsidR="00DE4F35">
        <w:rPr>
          <w:sz w:val="28"/>
          <w:szCs w:val="28"/>
        </w:rPr>
        <w:t xml:space="preserve"> 20.12.2022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DE4F35">
        <w:rPr>
          <w:sz w:val="28"/>
          <w:szCs w:val="28"/>
        </w:rPr>
        <w:t>90</w:t>
      </w:r>
    </w:p>
    <w:p w:rsidR="00CD0239" w:rsidRDefault="00CD0239" w:rsidP="00CD0239">
      <w:pPr>
        <w:rPr>
          <w:sz w:val="28"/>
          <w:szCs w:val="28"/>
        </w:rPr>
      </w:pPr>
    </w:p>
    <w:p w:rsidR="00CD0239" w:rsidRPr="00E10DD8" w:rsidRDefault="00CD0239" w:rsidP="00CD0239">
      <w:pPr>
        <w:jc w:val="center"/>
        <w:rPr>
          <w:b/>
          <w:sz w:val="28"/>
          <w:szCs w:val="28"/>
        </w:rPr>
      </w:pPr>
      <w:r w:rsidRPr="00E10DD8">
        <w:rPr>
          <w:rStyle w:val="markedcontent"/>
          <w:b/>
          <w:sz w:val="28"/>
          <w:szCs w:val="28"/>
        </w:rPr>
        <w:t xml:space="preserve">Программа профилактики </w:t>
      </w:r>
      <w:r w:rsidRPr="00E10DD8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жилищного контроля (надзора) на территории Липецкой области </w:t>
      </w:r>
    </w:p>
    <w:p w:rsidR="00CD0239" w:rsidRDefault="00CD0239" w:rsidP="00CD0239">
      <w:pPr>
        <w:jc w:val="center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D8">
        <w:rPr>
          <w:sz w:val="28"/>
          <w:szCs w:val="28"/>
        </w:rPr>
        <w:t>Раздел 1.</w:t>
      </w:r>
      <w:r w:rsidRPr="00E10DD8">
        <w:rPr>
          <w:b/>
          <w:sz w:val="28"/>
          <w:szCs w:val="28"/>
        </w:rPr>
        <w:t xml:space="preserve"> </w:t>
      </w:r>
      <w:r w:rsidRPr="00E10DD8">
        <w:rPr>
          <w:sz w:val="28"/>
          <w:szCs w:val="28"/>
        </w:rPr>
        <w:t>А</w:t>
      </w:r>
      <w:r>
        <w:rPr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0239" w:rsidRDefault="00CD0239" w:rsidP="00CD0239">
      <w:pPr>
        <w:pStyle w:val="3"/>
        <w:spacing w:line="276" w:lineRule="auto"/>
        <w:ind w:firstLine="567"/>
        <w:rPr>
          <w:i/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Контролируемыми лицами в сфере государственного жилищного надзора на территории Липецкой области </w:t>
      </w:r>
      <w:proofErr w:type="gramStart"/>
      <w:r>
        <w:rPr>
          <w:sz w:val="28"/>
          <w:szCs w:val="28"/>
        </w:rPr>
        <w:t>являются  юридические</w:t>
      </w:r>
      <w:proofErr w:type="gramEnd"/>
      <w:r>
        <w:rPr>
          <w:sz w:val="28"/>
          <w:szCs w:val="28"/>
        </w:rPr>
        <w:t xml:space="preserve"> лица, индивидуальные предприниматели и граждане.</w:t>
      </w:r>
    </w:p>
    <w:p w:rsidR="00CD0239" w:rsidRP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государственного жилищного надзора являются</w:t>
      </w:r>
      <w:r w:rsidRPr="00A626E0">
        <w:rPr>
          <w:sz w:val="28"/>
          <w:szCs w:val="28"/>
        </w:rPr>
        <w:t>:</w:t>
      </w:r>
    </w:p>
    <w:p w:rsidR="00CD0239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A626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1) д</w:t>
      </w:r>
      <w:r>
        <w:rPr>
          <w:sz w:val="28"/>
          <w:szCs w:val="28"/>
        </w:rPr>
        <w:t>еятельность, результаты деятельности, действия (бездействие) контролируемых лиц, в рамках которых должны соблюдаться обязательные требования;</w:t>
      </w:r>
    </w:p>
    <w:p w:rsidR="00CD0239" w:rsidRPr="00242234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242234"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 xml:space="preserve">   </w:t>
      </w:r>
      <w:r w:rsidRPr="00242234">
        <w:rPr>
          <w:sz w:val="28"/>
          <w:szCs w:val="28"/>
        </w:rPr>
        <w:t>2) объекты жилищного фонда, которыми контролируемые лица владеют и (или) пользуются.</w:t>
      </w:r>
    </w:p>
    <w:p w:rsidR="00CD0239" w:rsidRDefault="00CD0239" w:rsidP="00CD0239">
      <w:pPr>
        <w:jc w:val="both"/>
        <w:rPr>
          <w:sz w:val="28"/>
          <w:szCs w:val="28"/>
        </w:rPr>
      </w:pPr>
      <w:r w:rsidRPr="004D3F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Анализ текущего состояния осуществления государственного жилищного надзора (по состоянию на </w:t>
      </w:r>
      <w:r>
        <w:rPr>
          <w:sz w:val="28"/>
          <w:szCs w:val="28"/>
          <w:lang w:val="en-US"/>
        </w:rPr>
        <w:t>I</w:t>
      </w:r>
      <w:r w:rsidRPr="004D3F7F">
        <w:rPr>
          <w:sz w:val="28"/>
          <w:szCs w:val="28"/>
        </w:rPr>
        <w:t xml:space="preserve"> </w:t>
      </w:r>
      <w:r w:rsidR="001E1864">
        <w:rPr>
          <w:sz w:val="28"/>
          <w:szCs w:val="28"/>
        </w:rPr>
        <w:t>полугодие 2022</w:t>
      </w:r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),</w:t>
      </w:r>
      <w:r w:rsidRPr="00A6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proofErr w:type="gramEnd"/>
      <w:r w:rsidRPr="00A626E0">
        <w:rPr>
          <w:sz w:val="28"/>
          <w:szCs w:val="28"/>
        </w:rPr>
        <w:t xml:space="preserve"> лицензионного контроля предп</w:t>
      </w:r>
      <w:r w:rsidR="001972F9">
        <w:rPr>
          <w:sz w:val="28"/>
          <w:szCs w:val="28"/>
        </w:rPr>
        <w:t xml:space="preserve">ринимательской деятельности по </w:t>
      </w:r>
      <w:r w:rsidRPr="00A626E0">
        <w:rPr>
          <w:sz w:val="28"/>
          <w:szCs w:val="28"/>
        </w:rPr>
        <w:t>управлению многоквартирными домами в 1 полугодии 202</w:t>
      </w:r>
      <w:r w:rsidR="001E1864">
        <w:rPr>
          <w:sz w:val="28"/>
          <w:szCs w:val="28"/>
        </w:rPr>
        <w:t>2</w:t>
      </w:r>
      <w:r w:rsidRPr="00A626E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708D1" w:rsidRDefault="00CD0239" w:rsidP="00CD0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1864">
        <w:rPr>
          <w:sz w:val="28"/>
          <w:szCs w:val="28"/>
        </w:rPr>
        <w:t>В 1 полугодии 2022</w:t>
      </w:r>
      <w:r w:rsidRPr="00A626E0">
        <w:rPr>
          <w:sz w:val="28"/>
          <w:szCs w:val="28"/>
        </w:rPr>
        <w:t xml:space="preserve"> года в </w:t>
      </w:r>
      <w:proofErr w:type="spellStart"/>
      <w:r w:rsidRPr="00A626E0">
        <w:rPr>
          <w:sz w:val="28"/>
          <w:szCs w:val="28"/>
        </w:rPr>
        <w:t>Госжилинспекцию</w:t>
      </w:r>
      <w:proofErr w:type="spellEnd"/>
      <w:r w:rsidRPr="00A626E0">
        <w:rPr>
          <w:sz w:val="28"/>
          <w:szCs w:val="28"/>
        </w:rPr>
        <w:t xml:space="preserve"> поступило </w:t>
      </w:r>
      <w:r w:rsidR="0006693C">
        <w:rPr>
          <w:sz w:val="28"/>
          <w:szCs w:val="28"/>
        </w:rPr>
        <w:t xml:space="preserve">11070 </w:t>
      </w:r>
      <w:r w:rsidRPr="00A626E0">
        <w:rPr>
          <w:sz w:val="28"/>
          <w:szCs w:val="28"/>
        </w:rPr>
        <w:t xml:space="preserve">обращений </w:t>
      </w:r>
      <w:r w:rsidRPr="00A626E0">
        <w:rPr>
          <w:sz w:val="28"/>
          <w:szCs w:val="28"/>
        </w:rPr>
        <w:br/>
        <w:t xml:space="preserve">граждан, что на </w:t>
      </w:r>
      <w:r w:rsidR="001708D1">
        <w:rPr>
          <w:sz w:val="28"/>
          <w:szCs w:val="28"/>
        </w:rPr>
        <w:t>3</w:t>
      </w:r>
      <w:r w:rsidRPr="00A626E0">
        <w:rPr>
          <w:sz w:val="28"/>
          <w:szCs w:val="28"/>
        </w:rPr>
        <w:t xml:space="preserve">5% </w:t>
      </w:r>
      <w:r w:rsidR="001972F9">
        <w:rPr>
          <w:sz w:val="28"/>
          <w:szCs w:val="28"/>
        </w:rPr>
        <w:t>больше</w:t>
      </w:r>
      <w:r w:rsidR="0006693C">
        <w:rPr>
          <w:sz w:val="28"/>
          <w:szCs w:val="28"/>
        </w:rPr>
        <w:t>, чем за аналогичный период 2021</w:t>
      </w:r>
      <w:r w:rsidRPr="00A626E0">
        <w:rPr>
          <w:sz w:val="28"/>
          <w:szCs w:val="28"/>
        </w:rPr>
        <w:t xml:space="preserve"> года. </w:t>
      </w:r>
      <w:r w:rsidRPr="00A626E0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A626E0">
        <w:rPr>
          <w:sz w:val="28"/>
          <w:szCs w:val="28"/>
        </w:rPr>
        <w:t>Обращения жителей област</w:t>
      </w:r>
      <w:r w:rsidR="001708D1">
        <w:rPr>
          <w:sz w:val="28"/>
          <w:szCs w:val="28"/>
        </w:rPr>
        <w:t xml:space="preserve">и содержали следующие вопросы: </w:t>
      </w:r>
    </w:p>
    <w:p w:rsidR="001708D1" w:rsidRPr="004A6527" w:rsidRDefault="00CD0239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A626E0">
        <w:rPr>
          <w:sz w:val="28"/>
          <w:szCs w:val="28"/>
        </w:rPr>
        <w:t xml:space="preserve"> </w:t>
      </w:r>
      <w:r w:rsidR="001708D1" w:rsidRPr="004A6527">
        <w:rPr>
          <w:rFonts w:ascii="Times New Roman" w:hAnsi="Times New Roman"/>
          <w:sz w:val="28"/>
          <w:szCs w:val="28"/>
        </w:rPr>
        <w:t>Нарушение содержания многоквартирных жилых домов и придомовой территории – 4198 (38%);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476"/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Начисление платы за коммунальные услуги, общедомовые приборы учета коммунальных ресурсов – 1854 (16,7%); 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строительных конструкций дома – 1542 (14%); 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Нарушение уровня и режима предоставления коммунальных услуг – 1105 (10%);</w:t>
      </w:r>
    </w:p>
    <w:p w:rsidR="001708D1" w:rsidRPr="004A6527" w:rsidRDefault="001708D1" w:rsidP="001708D1">
      <w:pPr>
        <w:pStyle w:val="af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внутридомового инженерного оборудования – 744 (6,7%);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6. Нарушение организации технического обслуживания и ремонта зданий – 619 (5,6%);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7. Несогласие с установленным размером платы за содержание и ремонт жилья, выбор способа управления – 415 (3,7%);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8. Нарушение порядка проведения перевода, перепланировки, переустройства жилого помещения – 146 (1,3%);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9. Непригодные многоквартирные дома и переселение – 37 (0,3%); </w:t>
      </w:r>
    </w:p>
    <w:p w:rsidR="001708D1" w:rsidRPr="004A6527" w:rsidRDefault="001708D1" w:rsidP="001708D1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lastRenderedPageBreak/>
        <w:t>10. Прочие вопросы – 410 (3,7%).</w:t>
      </w:r>
    </w:p>
    <w:p w:rsidR="00CD0239" w:rsidRPr="004D3F7F" w:rsidRDefault="00CD0239" w:rsidP="001708D1">
      <w:pPr>
        <w:jc w:val="both"/>
        <w:rPr>
          <w:sz w:val="28"/>
          <w:szCs w:val="28"/>
        </w:rPr>
      </w:pPr>
    </w:p>
    <w:p w:rsidR="001708D1" w:rsidRDefault="004731D3" w:rsidP="004731D3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08D1" w:rsidRPr="004A6527">
        <w:rPr>
          <w:rFonts w:ascii="Times New Roman" w:hAnsi="Times New Roman"/>
          <w:sz w:val="28"/>
          <w:szCs w:val="28"/>
        </w:rPr>
        <w:t xml:space="preserve">За отчетный период проведено 1098 контрольных мероприятий и 1065 обследований многоквартирных домов, в ходе которых выявлено 1501 нарушение.  </w:t>
      </w:r>
      <w:r w:rsidR="00CD0239" w:rsidRPr="00A626E0">
        <w:rPr>
          <w:sz w:val="28"/>
          <w:szCs w:val="28"/>
        </w:rPr>
        <w:br/>
      </w:r>
      <w:r w:rsidR="00CD0239" w:rsidRPr="00055D62">
        <w:rPr>
          <w:sz w:val="28"/>
          <w:szCs w:val="28"/>
        </w:rPr>
        <w:t xml:space="preserve">               </w:t>
      </w:r>
      <w:r w:rsidR="00CD0239" w:rsidRPr="001708D1">
        <w:rPr>
          <w:rFonts w:ascii="Times New Roman" w:hAnsi="Times New Roman"/>
          <w:sz w:val="28"/>
          <w:szCs w:val="28"/>
        </w:rPr>
        <w:t xml:space="preserve">В Госжилинспекции действует «горячая линия». Телефон «горячей линии»: (4742) 22-13-16. На «горячей линии» принимаются обращения по вопросам, относящимся к компетенции Госжилинспекции.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              </w:t>
      </w:r>
      <w:r w:rsidR="001708D1">
        <w:rPr>
          <w:rFonts w:ascii="Times New Roman" w:hAnsi="Times New Roman"/>
          <w:sz w:val="28"/>
          <w:szCs w:val="28"/>
        </w:rPr>
        <w:t>В 1 полугодии 2022</w:t>
      </w:r>
      <w:r w:rsidR="00CD0239" w:rsidRPr="001708D1">
        <w:rPr>
          <w:rFonts w:ascii="Times New Roman" w:hAnsi="Times New Roman"/>
          <w:sz w:val="28"/>
          <w:szCs w:val="28"/>
        </w:rPr>
        <w:t xml:space="preserve"> года на «горячую линию» поступило </w:t>
      </w:r>
      <w:r w:rsidR="001708D1">
        <w:rPr>
          <w:rFonts w:ascii="Times New Roman" w:hAnsi="Times New Roman"/>
          <w:sz w:val="28"/>
          <w:szCs w:val="28"/>
        </w:rPr>
        <w:t xml:space="preserve">408 сообщений </w:t>
      </w:r>
      <w:r w:rsidR="00CD0239" w:rsidRPr="001708D1">
        <w:rPr>
          <w:rFonts w:ascii="Times New Roman" w:hAnsi="Times New Roman"/>
          <w:sz w:val="28"/>
          <w:szCs w:val="28"/>
        </w:rPr>
        <w:t xml:space="preserve">граждан. Большинство из них касались </w:t>
      </w:r>
      <w:r w:rsidR="001708D1">
        <w:rPr>
          <w:rFonts w:ascii="Times New Roman" w:hAnsi="Times New Roman"/>
          <w:sz w:val="28"/>
          <w:szCs w:val="28"/>
        </w:rPr>
        <w:t xml:space="preserve">вопросов содержания придомовых </w:t>
      </w:r>
      <w:r w:rsidR="00CD0239" w:rsidRPr="001708D1">
        <w:rPr>
          <w:rFonts w:ascii="Times New Roman" w:hAnsi="Times New Roman"/>
          <w:sz w:val="28"/>
          <w:szCs w:val="28"/>
        </w:rPr>
        <w:t xml:space="preserve">территорий многоквартирных домов и предоставления коммунальных услуг. </w:t>
      </w:r>
    </w:p>
    <w:p w:rsidR="00DE4567" w:rsidRPr="004A6527" w:rsidRDefault="004731D3" w:rsidP="004731D3">
      <w:pPr>
        <w:pStyle w:val="af"/>
        <w:ind w:right="1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0239" w:rsidRPr="001708D1">
        <w:rPr>
          <w:rFonts w:ascii="Times New Roman" w:hAnsi="Times New Roman"/>
          <w:sz w:val="28"/>
          <w:szCs w:val="28"/>
        </w:rPr>
        <w:t xml:space="preserve">По всем обращениям, поступающим на «горячую линию», в адрес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управляющих организаций </w:t>
      </w:r>
      <w:proofErr w:type="spellStart"/>
      <w:r w:rsidR="00CD0239" w:rsidRPr="001708D1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="00CD0239" w:rsidRPr="001708D1">
        <w:rPr>
          <w:rFonts w:ascii="Times New Roman" w:hAnsi="Times New Roman"/>
          <w:sz w:val="28"/>
          <w:szCs w:val="28"/>
        </w:rPr>
        <w:t xml:space="preserve"> оперативно направляются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требования об устранении нарушений, по результатам которых заявленные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проблемы успешно разрешаются в максимально короткие сроки. </w:t>
      </w:r>
      <w:r w:rsidR="00CD0239" w:rsidRPr="001708D1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E4567" w:rsidRPr="004A6527">
        <w:rPr>
          <w:rFonts w:ascii="Times New Roman" w:hAnsi="Times New Roman"/>
          <w:sz w:val="28"/>
          <w:szCs w:val="28"/>
        </w:rPr>
        <w:t xml:space="preserve">По результатам проведенных </w:t>
      </w:r>
      <w:proofErr w:type="spellStart"/>
      <w:r w:rsidR="00DE4567" w:rsidRPr="004A652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="00DE4567" w:rsidRPr="004A6527">
        <w:rPr>
          <w:rFonts w:ascii="Times New Roman" w:hAnsi="Times New Roman"/>
          <w:sz w:val="28"/>
          <w:szCs w:val="28"/>
        </w:rPr>
        <w:t xml:space="preserve"> контрольных мероприятий выдано 307 предписаний об устранении выявленных нарушений, 922 предостережения о недопустимости нарушения требований жилищного законодательства, составлено 236 протоколов об административном правонарушении</w:t>
      </w:r>
      <w:r w:rsidR="00DE4567" w:rsidRPr="004A6527">
        <w:rPr>
          <w:rFonts w:ascii="Times New Roman" w:hAnsi="Times New Roman"/>
          <w:i/>
          <w:sz w:val="28"/>
          <w:szCs w:val="28"/>
        </w:rPr>
        <w:t xml:space="preserve">. </w:t>
      </w:r>
      <w:r w:rsidR="00DE4567" w:rsidRPr="004A652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составила 8,4 млн. руб. </w:t>
      </w:r>
    </w:p>
    <w:p w:rsidR="00DE4567" w:rsidRPr="004A6527" w:rsidRDefault="004731D3" w:rsidP="004731D3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DE4567" w:rsidRPr="004A6527">
        <w:rPr>
          <w:rFonts w:ascii="Times New Roman" w:hAnsi="Times New Roman"/>
          <w:sz w:val="28"/>
          <w:szCs w:val="28"/>
        </w:rPr>
        <w:t>Следует отметить, что б</w:t>
      </w:r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ольшая часть выявленных </w:t>
      </w:r>
      <w:r w:rsidR="00DE4567" w:rsidRPr="004A6527">
        <w:rPr>
          <w:rFonts w:ascii="Times New Roman" w:hAnsi="Times New Roman"/>
          <w:sz w:val="28"/>
          <w:szCs w:val="28"/>
        </w:rPr>
        <w:t>в результате контрольных мероприятий нарушений управляющими организациями оперативно устранена</w:t>
      </w:r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 установленные сроки исполнены 96% выданных </w:t>
      </w:r>
      <w:proofErr w:type="spellStart"/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Госжилинспекцией</w:t>
      </w:r>
      <w:proofErr w:type="spellEnd"/>
      <w:r w:rsidR="00DE4567"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предписаний и предостережений. Остальные предписания и предостережения находятся на контроле Госжилинспекции.</w:t>
      </w:r>
    </w:p>
    <w:p w:rsidR="00316A76" w:rsidRPr="00316A76" w:rsidRDefault="004731D3" w:rsidP="004731D3">
      <w:pPr>
        <w:ind w:right="140" w:firstLine="709"/>
        <w:jc w:val="both"/>
        <w:rPr>
          <w:sz w:val="28"/>
          <w:szCs w:val="28"/>
          <w:bdr w:val="none" w:sz="0" w:space="0" w:color="auto" w:frame="1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="00316A76" w:rsidRPr="00316A76">
        <w:rPr>
          <w:sz w:val="28"/>
          <w:szCs w:val="28"/>
          <w:bdr w:val="none" w:sz="0" w:space="0" w:color="auto" w:frame="1"/>
          <w:lang w:bidi="ar-IQ"/>
        </w:rPr>
        <w:t>В осенне-зимний период 2021 – 2022 годов Госжилинспекция на постоянной основе контролировала качество уборки снега во дворах, наледи и сосулек с крыш многоквартирных домов. Контрольные мероприятия проводились по обращениям граждан, а также по результатам мониторинга, проведенного сотрудниками Госжилинспекции по веб-камерам города. По всем выявленным нарушениям оперативно приняты меры для их устранения.</w:t>
      </w:r>
    </w:p>
    <w:p w:rsidR="00316A76" w:rsidRDefault="004731D3" w:rsidP="004731D3">
      <w:pPr>
        <w:ind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="00316A76" w:rsidRPr="00316A76">
        <w:rPr>
          <w:sz w:val="28"/>
          <w:szCs w:val="28"/>
          <w:bdr w:val="none" w:sz="0" w:space="0" w:color="auto" w:frame="1"/>
          <w:lang w:bidi="ar-IQ"/>
        </w:rPr>
        <w:t xml:space="preserve">В осенне-зимний период 2021 – 2022 годов </w:t>
      </w:r>
      <w:proofErr w:type="spellStart"/>
      <w:r w:rsidR="00316A76" w:rsidRPr="00316A76">
        <w:rPr>
          <w:sz w:val="28"/>
          <w:szCs w:val="28"/>
          <w:lang w:bidi="ar-IQ"/>
        </w:rPr>
        <w:t>Госжилинспекцией</w:t>
      </w:r>
      <w:proofErr w:type="spellEnd"/>
      <w:r w:rsidR="00316A76" w:rsidRPr="00316A76">
        <w:rPr>
          <w:sz w:val="28"/>
          <w:szCs w:val="28"/>
          <w:lang w:bidi="ar-IQ"/>
        </w:rPr>
        <w:t xml:space="preserve"> обследовано 857 дворовых территорий. В ходе контрольных мероприятий в работе 14 управляющих организаций выявлено 94 факта нарушения содержания придомовых территорий и кровель многоквартирных домов.</w:t>
      </w:r>
    </w:p>
    <w:p w:rsidR="00316A76" w:rsidRPr="00316A76" w:rsidRDefault="004731D3" w:rsidP="004731D3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="00316A76" w:rsidRPr="00316A76">
        <w:rPr>
          <w:sz w:val="28"/>
          <w:szCs w:val="28"/>
          <w:lang w:bidi="ar-IQ"/>
        </w:rPr>
        <w:t xml:space="preserve">В рамках осуществления контроля за порядком определения исполнителем коммунальных услуг размера платы за коммунальные услуги в 1 полугодии 2022 года </w:t>
      </w:r>
      <w:proofErr w:type="spellStart"/>
      <w:r w:rsidR="00316A76" w:rsidRPr="00316A76">
        <w:rPr>
          <w:sz w:val="28"/>
          <w:szCs w:val="28"/>
          <w:lang w:bidi="ar-IQ"/>
        </w:rPr>
        <w:t>Госжилинспекцией</w:t>
      </w:r>
      <w:proofErr w:type="spellEnd"/>
      <w:r w:rsidR="00316A76" w:rsidRPr="00316A76">
        <w:rPr>
          <w:sz w:val="28"/>
          <w:szCs w:val="28"/>
          <w:lang w:bidi="ar-IQ"/>
        </w:rPr>
        <w:t xml:space="preserve"> проведено 358 контрольных мероприятий по вопросу правомерности выставления жителям платы, по результатам которых выдано 82 предписания, 306 предостережений, составлено 97 протоколов об административном правонарушении. </w:t>
      </w:r>
    </w:p>
    <w:p w:rsidR="00316A76" w:rsidRDefault="004731D3" w:rsidP="004731D3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="00316A76" w:rsidRPr="00316A76">
        <w:rPr>
          <w:sz w:val="28"/>
          <w:szCs w:val="28"/>
          <w:lang w:bidi="ar-IQ"/>
        </w:rPr>
        <w:t xml:space="preserve">В 1 полугодии 2022 года по вопросу незаконного отключения потребителей от предоставления электроэнергии без должного уведомления проведено 9 согласованных с прокуратурой контрольных мероприятий, по результатам которых выдано 9 предписаний, составлено 11 протоколов. </w:t>
      </w:r>
    </w:p>
    <w:p w:rsidR="00316A76" w:rsidRPr="00316A76" w:rsidRDefault="004731D3" w:rsidP="004731D3">
      <w:pPr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316A76" w:rsidRPr="00316A76">
        <w:rPr>
          <w:rFonts w:eastAsia="Calibri"/>
          <w:sz w:val="28"/>
          <w:szCs w:val="28"/>
          <w:lang w:eastAsia="en-US"/>
        </w:rPr>
        <w:t xml:space="preserve">В 2022 году в </w:t>
      </w:r>
      <w:proofErr w:type="spellStart"/>
      <w:r w:rsidR="00316A76" w:rsidRPr="00316A76">
        <w:rPr>
          <w:rFonts w:eastAsia="Calibri"/>
          <w:sz w:val="28"/>
          <w:szCs w:val="28"/>
          <w:lang w:eastAsia="en-US"/>
        </w:rPr>
        <w:t>Госжилинспекцию</w:t>
      </w:r>
      <w:proofErr w:type="spellEnd"/>
      <w:r w:rsidR="00316A76" w:rsidRPr="00316A76">
        <w:rPr>
          <w:rFonts w:eastAsia="Calibri"/>
          <w:sz w:val="28"/>
          <w:szCs w:val="28"/>
          <w:lang w:eastAsia="en-US"/>
        </w:rPr>
        <w:t xml:space="preserve"> из Управления социальной политики Липецкой области поступила информация о том, что по 187792 направленным запросам не получены ответы о наличии или отсутствии у получателей социальных услуг задолженности по оплате за жилищно-коммунальные услуги, что является нарушением прав получателей социальных услуг.   </w:t>
      </w:r>
    </w:p>
    <w:p w:rsidR="00316A76" w:rsidRPr="00316A76" w:rsidRDefault="00316A76" w:rsidP="00316A76">
      <w:pPr>
        <w:autoSpaceDE w:val="0"/>
        <w:autoSpaceDN w:val="0"/>
        <w:adjustRightInd w:val="0"/>
        <w:ind w:right="14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 анализ и мониторинг полученной информации, по которым установлено, что 89 юридическими лицами были нарушены сроки ответов на запросы, 16 из них прекратили деятельность в связи с признанием (несостоятельными) банкротами, ликвидацией, исключением из ЕГРЮЛ.</w:t>
      </w:r>
    </w:p>
    <w:p w:rsidR="00316A76" w:rsidRPr="00316A76" w:rsidRDefault="00316A76" w:rsidP="00316A76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316A76">
        <w:rPr>
          <w:rFonts w:eastAsia="Calibri"/>
          <w:sz w:val="28"/>
          <w:szCs w:val="28"/>
          <w:lang w:eastAsia="en-US"/>
        </w:rPr>
        <w:t xml:space="preserve">В отношении 45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организаций, товариществ собственников жилья, жилищно-строительных кооперативов и 28 управляющих организаций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проведены контрольные мероприятия по соблюдению требований действующего законодательства, по результатам которых выдано 59 предписаний по обеспечению своевременного размещения сведений о наличии или отсутствии задолженности в ГИС ЖКХ. </w:t>
      </w:r>
    </w:p>
    <w:p w:rsidR="00316A76" w:rsidRPr="00316A76" w:rsidRDefault="00316A76" w:rsidP="001972F9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316A76">
        <w:rPr>
          <w:rFonts w:eastAsia="Calibri"/>
          <w:sz w:val="28"/>
          <w:szCs w:val="28"/>
          <w:lang w:eastAsia="en-US"/>
        </w:rPr>
        <w:t xml:space="preserve">Во исполнение регионального государственного контроля (надзора)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проведены мероприятия по привлечению лиц, которые ранее были признаны виновными в совершении административного правонарушения, предусмотренного частью 2 статьи 13.19.2 КоАП РФ в связи с не</w:t>
      </w:r>
      <w:r w:rsidR="001972F9"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rFonts w:eastAsia="Calibri"/>
          <w:sz w:val="28"/>
          <w:szCs w:val="28"/>
          <w:lang w:eastAsia="en-US"/>
        </w:rPr>
        <w:t>размещением информации в ГИС ЖКХ. В отношении 18 директоров составлены протоколы за игнорирование запросов соцзащиты для выплаты субсидий, которые направлены в суд.</w:t>
      </w:r>
      <w:r w:rsidR="001972F9"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sz w:val="28"/>
          <w:szCs w:val="28"/>
          <w:lang w:bidi="ar-IQ"/>
        </w:rPr>
        <w:t xml:space="preserve">На председателей пяти ТСЖ г. Ельца наложены штрафы по 15 </w:t>
      </w:r>
      <w:proofErr w:type="spellStart"/>
      <w:r w:rsidRPr="00316A76">
        <w:rPr>
          <w:sz w:val="28"/>
          <w:szCs w:val="28"/>
          <w:lang w:bidi="ar-IQ"/>
        </w:rPr>
        <w:t>тыс.руб</w:t>
      </w:r>
      <w:proofErr w:type="spellEnd"/>
      <w:r w:rsidRPr="00316A76">
        <w:rPr>
          <w:sz w:val="28"/>
          <w:szCs w:val="28"/>
          <w:lang w:bidi="ar-IQ"/>
        </w:rPr>
        <w:t xml:space="preserve">. </w:t>
      </w:r>
    </w:p>
    <w:p w:rsidR="00316A76" w:rsidRPr="00316A76" w:rsidRDefault="00316A76" w:rsidP="00316A76">
      <w:pPr>
        <w:ind w:right="140" w:firstLine="567"/>
        <w:jc w:val="both"/>
        <w:rPr>
          <w:sz w:val="28"/>
          <w:szCs w:val="28"/>
          <w:lang w:bidi="ar-IQ"/>
        </w:rPr>
      </w:pPr>
      <w:r w:rsidRPr="00316A76">
        <w:rPr>
          <w:sz w:val="28"/>
          <w:szCs w:val="28"/>
          <w:lang w:bidi="ar-IQ"/>
        </w:rPr>
        <w:t xml:space="preserve">В 1 полугодии 2022 года проанализированы сведения о размещении информации в ГИС ЖКХ управляющими и </w:t>
      </w:r>
      <w:proofErr w:type="spellStart"/>
      <w:r w:rsidRPr="00316A76">
        <w:rPr>
          <w:sz w:val="28"/>
          <w:szCs w:val="28"/>
          <w:lang w:bidi="ar-IQ"/>
        </w:rPr>
        <w:t>ресурсоснабжающими</w:t>
      </w:r>
      <w:proofErr w:type="spellEnd"/>
      <w:r w:rsidRPr="00316A76">
        <w:rPr>
          <w:sz w:val="28"/>
          <w:szCs w:val="28"/>
          <w:lang w:bidi="ar-IQ"/>
        </w:rPr>
        <w:t xml:space="preserve"> организациями, ТСЖ, региональными операторами. По результатам контрольного мероприятия без взаимодействия с контролируемым лицом выявлены 29 организаций, своевременно не разместивших сведения по запросу соцзащиты, в отношении которых составлены протоколы об административном правонарушении. </w:t>
      </w:r>
    </w:p>
    <w:p w:rsidR="00CD0239" w:rsidRPr="00A626E0" w:rsidRDefault="00CD0239" w:rsidP="00197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26E0">
        <w:rPr>
          <w:sz w:val="28"/>
          <w:szCs w:val="28"/>
        </w:rPr>
        <w:t xml:space="preserve">Публичность и открытость деятельности Госжилинспекции отражена в </w:t>
      </w:r>
      <w:r w:rsidRPr="00A626E0">
        <w:rPr>
          <w:sz w:val="28"/>
          <w:szCs w:val="28"/>
        </w:rPr>
        <w:br/>
        <w:t xml:space="preserve">активном взаимодействии со средствами массовой информации. Данный факт </w:t>
      </w:r>
      <w:r w:rsidRPr="00A626E0">
        <w:rPr>
          <w:sz w:val="28"/>
          <w:szCs w:val="28"/>
        </w:rPr>
        <w:br/>
        <w:t xml:space="preserve">подтверждается тем, что за отчетный период в целях повышения </w:t>
      </w:r>
      <w:r w:rsidRPr="00A626E0">
        <w:rPr>
          <w:sz w:val="28"/>
          <w:szCs w:val="28"/>
        </w:rPr>
        <w:br/>
        <w:t xml:space="preserve">информированности населения Липецкой области по вопросам, связанным с </w:t>
      </w:r>
      <w:r w:rsidRPr="00A626E0">
        <w:rPr>
          <w:sz w:val="28"/>
          <w:szCs w:val="28"/>
        </w:rPr>
        <w:br/>
        <w:t xml:space="preserve">управлением, содержанием и ремонтом общего имущества собственников </w:t>
      </w:r>
      <w:r w:rsidRPr="00A626E0">
        <w:rPr>
          <w:sz w:val="28"/>
          <w:szCs w:val="28"/>
        </w:rPr>
        <w:br/>
        <w:t xml:space="preserve">помещений, предоставлением коммунальных услуг гражданам, с деятельностью </w:t>
      </w:r>
      <w:r w:rsidRPr="00A626E0">
        <w:rPr>
          <w:sz w:val="28"/>
          <w:szCs w:val="28"/>
        </w:rPr>
        <w:br/>
        <w:t xml:space="preserve">управляющих организаций, лицензированием деятельности по управлению </w:t>
      </w:r>
      <w:r w:rsidRPr="00A626E0">
        <w:rPr>
          <w:sz w:val="28"/>
          <w:szCs w:val="28"/>
        </w:rPr>
        <w:br/>
        <w:t xml:space="preserve">многоквартирными домами в средствах массовой информации Липецкой области и на официальном сайте Госжилинспекции было размещено </w:t>
      </w:r>
      <w:r w:rsidR="00A429AE">
        <w:rPr>
          <w:sz w:val="28"/>
          <w:szCs w:val="28"/>
        </w:rPr>
        <w:t>126</w:t>
      </w:r>
      <w:r w:rsidR="00E76773">
        <w:rPr>
          <w:sz w:val="28"/>
          <w:szCs w:val="28"/>
        </w:rPr>
        <w:t xml:space="preserve"> публикаций</w:t>
      </w:r>
      <w:r w:rsidRPr="00A626E0">
        <w:rPr>
          <w:sz w:val="28"/>
          <w:szCs w:val="28"/>
        </w:rPr>
        <w:t xml:space="preserve"> по вопросам жилищно-коммунального хозяйств</w:t>
      </w:r>
      <w:r w:rsidR="00E76773">
        <w:rPr>
          <w:sz w:val="28"/>
          <w:szCs w:val="28"/>
        </w:rPr>
        <w:t>а</w:t>
      </w:r>
      <w:r w:rsidRPr="00A626E0">
        <w:rPr>
          <w:sz w:val="28"/>
          <w:szCs w:val="28"/>
        </w:rPr>
        <w:t>.</w:t>
      </w:r>
    </w:p>
    <w:p w:rsidR="00CD0239" w:rsidRPr="00A626E0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Pr="007E69AF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>Раздел 2. Цели и задачи</w:t>
      </w:r>
      <w:r>
        <w:rPr>
          <w:sz w:val="28"/>
          <w:szCs w:val="28"/>
        </w:rPr>
        <w:t xml:space="preserve"> программы профилактики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Целями проведения профилактических мероприятий являются: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1) предотвращение рисков причинения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предупреждение нарушений обязательных требований (снижение числа нарушений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 требований</w:t>
      </w:r>
      <w:proofErr w:type="gramEnd"/>
      <w:r>
        <w:rPr>
          <w:rFonts w:ascii="yandex-sans" w:hAnsi="yandex-sans"/>
          <w:color w:val="000000"/>
          <w:sz w:val="28"/>
          <w:szCs w:val="28"/>
        </w:rPr>
        <w:t>) в сфере  государственного жилищного надзора;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 увеличение доли законопослушных контролируемых лиц;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4) устранение существующих и потенциальных условий, причин </w:t>
      </w:r>
      <w:r>
        <w:rPr>
          <w:rFonts w:ascii="yandex-sans" w:hAnsi="yandex-sans"/>
          <w:color w:val="000000"/>
          <w:sz w:val="28"/>
          <w:szCs w:val="28"/>
        </w:rPr>
        <w:br/>
        <w:t>и факторов, способных привести к нарушению обязательных требований и причинению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 Проведение </w:t>
      </w:r>
      <w:r>
        <w:rPr>
          <w:rFonts w:ascii="yandex-sans" w:hAnsi="yandex-sans"/>
          <w:sz w:val="28"/>
          <w:szCs w:val="28"/>
        </w:rPr>
        <w:t xml:space="preserve">контрольным (надзорным) органом </w:t>
      </w:r>
      <w:r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охраняемым законом ценностям и нарушению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требований, определение способов устранения или снижения рисков их возникновения;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 (надзора);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5) создание системы консультирования </w:t>
      </w:r>
      <w:r>
        <w:rPr>
          <w:rFonts w:ascii="yandex-sans" w:hAnsi="yandex-sans"/>
          <w:sz w:val="28"/>
          <w:szCs w:val="28"/>
        </w:rPr>
        <w:t xml:space="preserve">контролируемых лиц, в </w:t>
      </w:r>
      <w:r>
        <w:rPr>
          <w:rFonts w:ascii="yandex-sans" w:hAnsi="yandex-sans"/>
          <w:color w:val="000000"/>
          <w:sz w:val="28"/>
          <w:szCs w:val="28"/>
        </w:rPr>
        <w:t xml:space="preserve">том числе </w:t>
      </w:r>
      <w:r>
        <w:rPr>
          <w:rFonts w:ascii="yandex-sans" w:hAnsi="yandex-sans"/>
          <w:color w:val="000000"/>
          <w:sz w:val="28"/>
          <w:szCs w:val="28"/>
        </w:rPr>
        <w:br/>
        <w:t>с использованием современных информационно-телекоммуникационных технологий;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6) повышение уровня правовой грамотности контролируемых лиц, в том числе путем обеспечения доступности информации об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требованиях и необходимых мерах по их исполнению.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EEE">
        <w:rPr>
          <w:sz w:val="28"/>
          <w:szCs w:val="28"/>
        </w:rPr>
        <w:t xml:space="preserve">В целях предотвращения совершения контролируемыми лицами нарушений обязательных требований </w:t>
      </w:r>
      <w:r>
        <w:rPr>
          <w:sz w:val="28"/>
          <w:szCs w:val="28"/>
        </w:rPr>
        <w:t>Госжилинспекция</w:t>
      </w:r>
      <w:r w:rsidRPr="00610EEE">
        <w:rPr>
          <w:sz w:val="28"/>
          <w:szCs w:val="28"/>
        </w:rPr>
        <w:t xml:space="preserve"> проводит следующие профилактические мероприятия:</w:t>
      </w:r>
    </w:p>
    <w:p w:rsidR="00CD0239" w:rsidRPr="00E6552D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2) </w:t>
      </w:r>
      <w:r>
        <w:rPr>
          <w:sz w:val="28"/>
          <w:szCs w:val="28"/>
        </w:rPr>
        <w:t>обобщение правоприменительной практики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</w:t>
      </w:r>
      <w:r w:rsidRPr="00E6552D">
        <w:rPr>
          <w:sz w:val="28"/>
          <w:szCs w:val="28"/>
        </w:rPr>
        <w:t>;</w:t>
      </w:r>
    </w:p>
    <w:p w:rsidR="00CD0239" w:rsidRPr="00826BE0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</w:t>
      </w:r>
      <w:r w:rsidRPr="00826BE0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Информирование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048">
        <w:rPr>
          <w:rFonts w:ascii="Times New Roman" w:hAnsi="Times New Roman"/>
          <w:sz w:val="28"/>
          <w:szCs w:val="28"/>
        </w:rPr>
        <w:lastRenderedPageBreak/>
        <w:t xml:space="preserve">Информирование по вопросам соблюдения обязательных требований  ведется посредством размещения необходимых сведений в соответствии с положениями </w:t>
      </w:r>
      <w:hyperlink r:id="rId9" w:history="1">
        <w:r w:rsidRPr="00E64048">
          <w:rPr>
            <w:rFonts w:ascii="Times New Roman" w:hAnsi="Times New Roman"/>
            <w:sz w:val="28"/>
            <w:szCs w:val="28"/>
          </w:rPr>
          <w:t>статьи 46</w:t>
        </w:r>
      </w:hyperlink>
      <w:r w:rsidRPr="00E64048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640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4048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 на официальном сайте </w:t>
      </w:r>
      <w:r>
        <w:rPr>
          <w:rFonts w:ascii="Times New Roman" w:hAnsi="Times New Roman"/>
          <w:sz w:val="28"/>
          <w:szCs w:val="28"/>
        </w:rPr>
        <w:t>Госжилинспекции</w:t>
      </w:r>
      <w:r w:rsidRPr="00E64048">
        <w:rPr>
          <w:rFonts w:ascii="Times New Roman" w:hAnsi="Times New Roman"/>
          <w:sz w:val="28"/>
          <w:szCs w:val="28"/>
        </w:rPr>
        <w:t xml:space="preserve">  в сети «Интернет», в средствах массовой информации и в иных формах.</w:t>
      </w:r>
      <w:r w:rsidRPr="00D9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 w:rsidRPr="003B6B70">
        <w:rPr>
          <w:rStyle w:val="markedcontent"/>
          <w:sz w:val="28"/>
          <w:szCs w:val="28"/>
        </w:rPr>
        <w:t xml:space="preserve">отдел контроля за размещением сведений в </w:t>
      </w:r>
      <w:r w:rsidRPr="003B6B70">
        <w:rPr>
          <w:sz w:val="28"/>
          <w:szCs w:val="28"/>
        </w:rPr>
        <w:br/>
      </w:r>
      <w:r w:rsidRPr="003B6B70">
        <w:rPr>
          <w:rStyle w:val="markedcontent"/>
          <w:sz w:val="28"/>
          <w:szCs w:val="28"/>
        </w:rPr>
        <w:t>государственных информационных системах, расчетом 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E6552D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CD0239" w:rsidRPr="00E64048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осуществляется ежегодное обобщение </w:t>
      </w:r>
      <w:r w:rsidRPr="004501F0">
        <w:rPr>
          <w:bCs/>
          <w:sz w:val="28"/>
          <w:szCs w:val="28"/>
        </w:rPr>
        <w:t xml:space="preserve">правоприменительной практики в соответствии с положениями статьи 47 Федерального закона </w:t>
      </w:r>
      <w:proofErr w:type="gramStart"/>
      <w:r w:rsidRPr="004501F0">
        <w:rPr>
          <w:sz w:val="28"/>
          <w:szCs w:val="28"/>
        </w:rPr>
        <w:t>от  31</w:t>
      </w:r>
      <w:proofErr w:type="gramEnd"/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501F0">
        <w:rPr>
          <w:sz w:val="28"/>
          <w:szCs w:val="28"/>
        </w:rPr>
        <w:t xml:space="preserve"> №248-ФЗ </w:t>
      </w:r>
      <w:r w:rsidRPr="004501F0">
        <w:rPr>
          <w:b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r w:rsidRPr="004501F0">
        <w:rPr>
          <w:sz w:val="28"/>
          <w:szCs w:val="28"/>
        </w:rPr>
        <w:t xml:space="preserve"> </w:t>
      </w:r>
    </w:p>
    <w:p w:rsidR="00CD0239" w:rsidRPr="004501F0" w:rsidRDefault="00CD0239" w:rsidP="005D4FCA">
      <w:pPr>
        <w:ind w:firstLine="567"/>
        <w:jc w:val="both"/>
        <w:rPr>
          <w:bCs/>
          <w:sz w:val="28"/>
          <w:szCs w:val="28"/>
        </w:rPr>
      </w:pPr>
      <w:r w:rsidRPr="004501F0">
        <w:rPr>
          <w:bCs/>
          <w:sz w:val="28"/>
          <w:szCs w:val="28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</w:t>
      </w:r>
      <w:r>
        <w:rPr>
          <w:bCs/>
          <w:sz w:val="28"/>
          <w:szCs w:val="28"/>
        </w:rPr>
        <w:t>Госжилинспекции</w:t>
      </w:r>
      <w:r w:rsidRPr="004501F0">
        <w:rPr>
          <w:bCs/>
          <w:sz w:val="28"/>
          <w:szCs w:val="28"/>
        </w:rPr>
        <w:t>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Доклад о правоприменительной практике готовится по итогам отчетного года и утверждается руководителем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не позднее 1 марта года, следующего за отчетным годом, после чего размещается на официальном сайте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в сети «Интернет» в течение </w:t>
      </w:r>
      <w:r>
        <w:rPr>
          <w:sz w:val="28"/>
          <w:szCs w:val="28"/>
        </w:rPr>
        <w:t>десяти</w:t>
      </w:r>
      <w:r w:rsidRPr="004501F0">
        <w:rPr>
          <w:sz w:val="28"/>
          <w:szCs w:val="28"/>
        </w:rPr>
        <w:t xml:space="preserve"> календарных дней со дня его утверждения.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 и должностные лица Госжилинспекции, ответственные </w:t>
      </w:r>
      <w:proofErr w:type="gramStart"/>
      <w:r>
        <w:rPr>
          <w:sz w:val="28"/>
          <w:szCs w:val="28"/>
        </w:rPr>
        <w:t>за  реализацию</w:t>
      </w:r>
      <w:proofErr w:type="gramEnd"/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</w:t>
      </w:r>
      <w:r w:rsidR="00692E33">
        <w:rPr>
          <w:rStyle w:val="markedcontent"/>
          <w:sz w:val="28"/>
          <w:szCs w:val="28"/>
        </w:rPr>
        <w:t>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Объявление предостережения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</w:t>
      </w:r>
      <w:r w:rsidRPr="004501F0">
        <w:rPr>
          <w:sz w:val="28"/>
          <w:szCs w:val="28"/>
        </w:rPr>
        <w:t xml:space="preserve">требований статьи 49 </w:t>
      </w:r>
      <w:r w:rsidRPr="004501F0">
        <w:rPr>
          <w:bCs/>
          <w:sz w:val="28"/>
          <w:szCs w:val="28"/>
        </w:rPr>
        <w:t xml:space="preserve">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4501F0">
        <w:rPr>
          <w:sz w:val="28"/>
          <w:szCs w:val="28"/>
        </w:rPr>
        <w:t xml:space="preserve">№248-ФЗ </w:t>
      </w:r>
      <w:r w:rsidRPr="004501F0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4501F0">
        <w:rPr>
          <w:sz w:val="28"/>
          <w:szCs w:val="28"/>
        </w:rPr>
        <w:t>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Контролируемое лицо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календарных дней после получения предостережения о недопустимости нарушения обязательных </w:t>
      </w:r>
      <w:r w:rsidRPr="004501F0">
        <w:rPr>
          <w:sz w:val="28"/>
          <w:szCs w:val="28"/>
        </w:rPr>
        <w:lastRenderedPageBreak/>
        <w:t xml:space="preserve">требований вправе подать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–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2) дата и номер предостережения, </w:t>
      </w:r>
      <w:r>
        <w:rPr>
          <w:sz w:val="28"/>
          <w:szCs w:val="28"/>
        </w:rPr>
        <w:t>наименование уполномоченного</w:t>
      </w:r>
      <w:r w:rsidRPr="004501F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исполнительной власти Липецкой области, </w:t>
      </w:r>
      <w:r w:rsidRPr="004501F0">
        <w:rPr>
          <w:sz w:val="28"/>
          <w:szCs w:val="28"/>
        </w:rPr>
        <w:t>объявивш</w:t>
      </w:r>
      <w:r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предостережение;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</w:t>
      </w:r>
      <w:r>
        <w:rPr>
          <w:sz w:val="28"/>
          <w:szCs w:val="28"/>
        </w:rPr>
        <w:t>й;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4) предлагаемый способ (адрес) направления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информации о результатах рассмотрения возражений.   </w:t>
      </w:r>
    </w:p>
    <w:p w:rsidR="00CD0239" w:rsidRPr="00242234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Возражения представляются в бумажном виде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контролируемым лицом лично либо его представителем, направляются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в бумажном виде почтовым отправлением либо направляются в форме электронного документа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 адрес электронной почты Госжилинспекции.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Возражение рассматривается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рабочих дней со дня </w:t>
      </w:r>
      <w:r w:rsidRPr="0081648C"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регистрации.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bookmarkStart w:id="1" w:name="p139"/>
      <w:bookmarkEnd w:id="1"/>
      <w:r w:rsidRPr="004501F0">
        <w:rPr>
          <w:sz w:val="28"/>
          <w:szCs w:val="28"/>
        </w:rPr>
        <w:t xml:space="preserve">По результатам рассмотрения возражения </w:t>
      </w:r>
      <w:r>
        <w:rPr>
          <w:sz w:val="28"/>
          <w:szCs w:val="28"/>
        </w:rPr>
        <w:t>Госжилинспекция</w:t>
      </w:r>
      <w:r w:rsidRPr="004501F0">
        <w:rPr>
          <w:sz w:val="28"/>
          <w:szCs w:val="28"/>
        </w:rPr>
        <w:t xml:space="preserve"> принимает одно из следующих решений:</w:t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удовлетворяет возражение и отменяет объявленное предостережение;</w:t>
      </w:r>
    </w:p>
    <w:p w:rsidR="00CD0239" w:rsidRPr="004501F0" w:rsidRDefault="00CD0239" w:rsidP="005D4FCA">
      <w:pPr>
        <w:tabs>
          <w:tab w:val="left" w:pos="6855"/>
        </w:tabs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2) отказывает в удовлетворении возражения.</w:t>
      </w:r>
      <w:r w:rsidRPr="004501F0">
        <w:rPr>
          <w:sz w:val="28"/>
          <w:szCs w:val="28"/>
        </w:rPr>
        <w:tab/>
      </w:r>
    </w:p>
    <w:p w:rsidR="00CD0239" w:rsidRPr="004501F0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CD0239" w:rsidRDefault="00CD0239" w:rsidP="005D4FCA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</w:t>
      </w:r>
      <w:r>
        <w:rPr>
          <w:sz w:val="28"/>
          <w:szCs w:val="28"/>
        </w:rPr>
        <w:t xml:space="preserve">, </w:t>
      </w:r>
      <w:r w:rsidRPr="00242234">
        <w:rPr>
          <w:sz w:val="28"/>
          <w:szCs w:val="28"/>
        </w:rPr>
        <w:t xml:space="preserve">а соответствующие данные использованию </w:t>
      </w:r>
      <w:proofErr w:type="spellStart"/>
      <w:r w:rsidRPr="00242234">
        <w:rPr>
          <w:sz w:val="28"/>
          <w:szCs w:val="28"/>
        </w:rPr>
        <w:t>Госжилинспекцией</w:t>
      </w:r>
      <w:proofErr w:type="spellEnd"/>
      <w:r w:rsidRPr="00242234">
        <w:rPr>
          <w:sz w:val="28"/>
          <w:szCs w:val="28"/>
        </w:rPr>
        <w:t xml:space="preserve"> для проведения иных профилактических и </w:t>
      </w:r>
      <w:r w:rsidRPr="005D4FCA">
        <w:rPr>
          <w:sz w:val="28"/>
          <w:szCs w:val="28"/>
        </w:rPr>
        <w:t>надзорных</w:t>
      </w:r>
      <w:r w:rsidRPr="00242234">
        <w:rPr>
          <w:sz w:val="28"/>
          <w:szCs w:val="28"/>
        </w:rPr>
        <w:t xml:space="preserve"> мероприятий.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>
        <w:rPr>
          <w:sz w:val="28"/>
          <w:szCs w:val="28"/>
        </w:rPr>
        <w:t>за  реализацию</w:t>
      </w:r>
      <w:proofErr w:type="gramEnd"/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</w:t>
      </w:r>
      <w:proofErr w:type="gramStart"/>
      <w:r>
        <w:rPr>
          <w:rStyle w:val="markedcontent"/>
          <w:sz w:val="28"/>
          <w:szCs w:val="28"/>
        </w:rPr>
        <w:t>руководителя  –</w:t>
      </w:r>
      <w:proofErr w:type="gramEnd"/>
      <w:r>
        <w:rPr>
          <w:rStyle w:val="markedcontent"/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</w:t>
      </w:r>
      <w:r>
        <w:rPr>
          <w:rStyle w:val="markedcontent"/>
          <w:sz w:val="28"/>
          <w:szCs w:val="28"/>
        </w:rPr>
        <w:lastRenderedPageBreak/>
        <w:t xml:space="preserve">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 w:rsidR="00692E33"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Pr="00DF1342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826BE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Консультирование</w:t>
      </w:r>
    </w:p>
    <w:p w:rsidR="00CD0239" w:rsidRPr="00242234" w:rsidRDefault="00CD0239" w:rsidP="005D4FCA">
      <w:pPr>
        <w:jc w:val="both"/>
        <w:rPr>
          <w:sz w:val="28"/>
          <w:szCs w:val="28"/>
        </w:rPr>
      </w:pP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осуществляют консультирование контролируемых лиц и их представителей в соответствии с положениями статьи 50 Федерального закона от 31</w:t>
      </w:r>
      <w:r>
        <w:rPr>
          <w:sz w:val="28"/>
          <w:szCs w:val="28"/>
        </w:rPr>
        <w:t xml:space="preserve"> июля </w:t>
      </w:r>
      <w:r w:rsidRPr="0089737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по вопросам, касающимся организации и </w:t>
      </w:r>
      <w:proofErr w:type="gramStart"/>
      <w:r w:rsidRPr="00897377">
        <w:rPr>
          <w:sz w:val="28"/>
          <w:szCs w:val="28"/>
        </w:rPr>
        <w:t>осуществления  государственного</w:t>
      </w:r>
      <w:proofErr w:type="gramEnd"/>
      <w:r w:rsidRPr="00897377"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надзора,</w:t>
      </w:r>
      <w:r w:rsidRPr="00897377">
        <w:rPr>
          <w:sz w:val="28"/>
          <w:szCs w:val="28"/>
        </w:rPr>
        <w:t xml:space="preserve"> в том числе по следующим вопросам, по которым осуществляется письменное консультирование:  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государственного </w:t>
      </w:r>
      <w:r>
        <w:rPr>
          <w:sz w:val="28"/>
          <w:szCs w:val="28"/>
        </w:rPr>
        <w:t>жилищного надзора</w:t>
      </w:r>
      <w:r w:rsidRPr="00897377">
        <w:rPr>
          <w:sz w:val="28"/>
          <w:szCs w:val="28"/>
        </w:rPr>
        <w:t>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2) порядка проведения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3) периодичности проведения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4) порядка принятия решений по итогам надзорных мероприятий;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5) порядка обжалования решений, действия (</w:t>
      </w:r>
      <w:proofErr w:type="gramStart"/>
      <w:r w:rsidRPr="00897377">
        <w:rPr>
          <w:sz w:val="28"/>
          <w:szCs w:val="28"/>
        </w:rPr>
        <w:t>бездействия)  должностных</w:t>
      </w:r>
      <w:proofErr w:type="gramEnd"/>
      <w:r w:rsidRPr="00897377">
        <w:rPr>
          <w:sz w:val="28"/>
          <w:szCs w:val="28"/>
        </w:rPr>
        <w:t xml:space="preserve"> лиц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. 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осуществляется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надзорного мероприятия.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по телефону и посредством видео-конференц-связи осуществляется в соответствии с графиком, утверждаемым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и размещаемым на информационном стенде в помещении </w:t>
      </w:r>
      <w:r>
        <w:rPr>
          <w:sz w:val="28"/>
          <w:szCs w:val="28"/>
        </w:rPr>
        <w:t>Госжилинспекции в</w:t>
      </w:r>
      <w:r w:rsidRPr="00897377">
        <w:rPr>
          <w:sz w:val="28"/>
          <w:szCs w:val="28"/>
        </w:rPr>
        <w:t xml:space="preserve"> доступном для граждан месте, а также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, осуществляющего консультирование.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Консультирование при личном обращении осуществляется в специально оборудованных для приема граждан помещениях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 с</w:t>
      </w:r>
      <w:proofErr w:type="gramEnd"/>
      <w:r w:rsidRPr="00897377">
        <w:rPr>
          <w:sz w:val="28"/>
          <w:szCs w:val="28"/>
        </w:rPr>
        <w:t xml:space="preserve"> использованием средств аудио- и (или) видеозаписи.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должно превышать </w:t>
      </w:r>
      <w:r>
        <w:rPr>
          <w:sz w:val="28"/>
          <w:szCs w:val="28"/>
        </w:rPr>
        <w:t>пятнадцать</w:t>
      </w:r>
      <w:r w:rsidRPr="00897377">
        <w:rPr>
          <w:sz w:val="28"/>
          <w:szCs w:val="28"/>
        </w:rPr>
        <w:t xml:space="preserve"> минут.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02</w:t>
      </w:r>
      <w:r>
        <w:rPr>
          <w:sz w:val="28"/>
          <w:szCs w:val="28"/>
        </w:rPr>
        <w:t xml:space="preserve"> мая </w:t>
      </w:r>
      <w:r w:rsidRPr="0089737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</w:t>
      </w:r>
      <w:r w:rsidRPr="0089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CD0239" w:rsidRPr="00897377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пяти</w:t>
      </w:r>
      <w:r w:rsidRPr="00897377">
        <w:rPr>
          <w:sz w:val="28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lastRenderedPageBreak/>
        <w:t>Госжилинспекции</w:t>
      </w:r>
      <w:r w:rsidRPr="00897377">
        <w:rPr>
          <w:sz w:val="28"/>
          <w:szCs w:val="28"/>
        </w:rPr>
        <w:t xml:space="preserve"> в сети «Интернет» письменного разъяснения, подписанного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Госжилинспекцией</w:t>
      </w:r>
      <w:proofErr w:type="spellEnd"/>
      <w:r w:rsidRPr="00897377">
        <w:rPr>
          <w:sz w:val="28"/>
          <w:szCs w:val="28"/>
        </w:rPr>
        <w:t xml:space="preserve"> ведется учет консультаций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 w:rsidRPr="00292028">
        <w:rPr>
          <w:rFonts w:ascii="Times New Roman" w:hAnsi="Times New Roman"/>
          <w:sz w:val="28"/>
          <w:szCs w:val="28"/>
        </w:rPr>
        <w:t>за  реализацию</w:t>
      </w:r>
      <w:proofErr w:type="gramEnd"/>
      <w:r w:rsidRPr="00292028">
        <w:rPr>
          <w:rFonts w:ascii="Times New Roman" w:hAnsi="Times New Roman"/>
          <w:sz w:val="28"/>
          <w:szCs w:val="28"/>
        </w:rPr>
        <w:t>: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</w:t>
      </w:r>
      <w:proofErr w:type="gramStart"/>
      <w:r>
        <w:rPr>
          <w:rStyle w:val="markedcontent"/>
          <w:sz w:val="28"/>
          <w:szCs w:val="28"/>
        </w:rPr>
        <w:t>руководителя  –</w:t>
      </w:r>
      <w:proofErr w:type="gramEnd"/>
      <w:r>
        <w:rPr>
          <w:rStyle w:val="markedcontent"/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="00692E33">
        <w:rPr>
          <w:rStyle w:val="markedcontent"/>
          <w:sz w:val="28"/>
          <w:szCs w:val="28"/>
        </w:rPr>
        <w:t>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 xml:space="preserve">Профилактический визит проводится в соответствии </w:t>
      </w:r>
      <w:r w:rsidRPr="00F31A8C">
        <w:rPr>
          <w:bCs/>
          <w:sz w:val="28"/>
          <w:szCs w:val="28"/>
        </w:rPr>
        <w:t>с положениями статьи 52 Федерального закона</w:t>
      </w:r>
      <w:r w:rsidRPr="00F31A8C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Pr="00F31A8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31A8C">
        <w:rPr>
          <w:sz w:val="28"/>
          <w:szCs w:val="28"/>
        </w:rPr>
        <w:t xml:space="preserve"> №248-ФЗ</w:t>
      </w:r>
      <w:r w:rsidRPr="00F31A8C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Pr="00F31A8C">
        <w:rPr>
          <w:sz w:val="28"/>
          <w:szCs w:val="28"/>
        </w:rPr>
        <w:t xml:space="preserve"> 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</w:t>
      </w:r>
      <w:r>
        <w:rPr>
          <w:bCs/>
          <w:sz w:val="28"/>
          <w:szCs w:val="28"/>
        </w:rPr>
        <w:t>один</w:t>
      </w:r>
      <w:r w:rsidRPr="00F31A8C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ий</w:t>
      </w:r>
      <w:r w:rsidRPr="00F31A8C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F31A8C">
        <w:rPr>
          <w:bCs/>
          <w:sz w:val="28"/>
          <w:szCs w:val="28"/>
        </w:rPr>
        <w:t xml:space="preserve">. 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ходатайству должностного лица </w:t>
      </w:r>
      <w:proofErr w:type="gramStart"/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 руководителем</w:t>
      </w:r>
      <w:proofErr w:type="gramEnd"/>
      <w:r w:rsidRPr="00F31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(лицом, исполняющим его обязанности) срок проведения обязательного профилактического визита может быть продлен на срок не более </w:t>
      </w:r>
      <w:r>
        <w:rPr>
          <w:bCs/>
          <w:sz w:val="28"/>
          <w:szCs w:val="28"/>
        </w:rPr>
        <w:t>двух</w:t>
      </w:r>
      <w:r w:rsidRPr="00F31A8C">
        <w:rPr>
          <w:bCs/>
          <w:sz w:val="28"/>
          <w:szCs w:val="28"/>
        </w:rPr>
        <w:t xml:space="preserve"> рабочих дней.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</w:t>
      </w:r>
      <w:proofErr w:type="spellStart"/>
      <w:r>
        <w:rPr>
          <w:bCs/>
          <w:sz w:val="28"/>
          <w:szCs w:val="28"/>
        </w:rPr>
        <w:t>Госжилинспекцией</w:t>
      </w:r>
      <w:proofErr w:type="spellEnd"/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>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</w:t>
      </w:r>
      <w:r>
        <w:rPr>
          <w:bCs/>
          <w:color w:val="FF0000"/>
          <w:sz w:val="28"/>
          <w:szCs w:val="28"/>
        </w:rPr>
        <w:t xml:space="preserve"> </w:t>
      </w:r>
      <w:r w:rsidRPr="00242234">
        <w:rPr>
          <w:bCs/>
          <w:sz w:val="28"/>
          <w:szCs w:val="28"/>
        </w:rPr>
        <w:t>государственного жилищного</w:t>
      </w:r>
      <w:r>
        <w:rPr>
          <w:bCs/>
          <w:sz w:val="28"/>
          <w:szCs w:val="28"/>
        </w:rPr>
        <w:t xml:space="preserve"> </w:t>
      </w:r>
      <w:r w:rsidRPr="00242234">
        <w:rPr>
          <w:bCs/>
          <w:sz w:val="28"/>
          <w:szCs w:val="28"/>
        </w:rPr>
        <w:t>надзора</w:t>
      </w:r>
      <w:r w:rsidRPr="00F31A8C">
        <w:rPr>
          <w:bCs/>
          <w:sz w:val="28"/>
          <w:szCs w:val="28"/>
        </w:rPr>
        <w:t xml:space="preserve">, отнесенных к категориям </w:t>
      </w:r>
      <w:r w:rsidRPr="00F31A8C">
        <w:rPr>
          <w:sz w:val="28"/>
          <w:szCs w:val="28"/>
        </w:rPr>
        <w:t>чрезвычайно высокого риска</w:t>
      </w:r>
      <w:r>
        <w:rPr>
          <w:sz w:val="28"/>
          <w:szCs w:val="28"/>
        </w:rPr>
        <w:t>,</w:t>
      </w:r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>высокого риска.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</w:t>
      </w:r>
      <w:r>
        <w:rPr>
          <w:bCs/>
          <w:sz w:val="28"/>
          <w:szCs w:val="28"/>
        </w:rPr>
        <w:t>пять</w:t>
      </w:r>
      <w:r w:rsidRPr="00F31A8C">
        <w:rPr>
          <w:bCs/>
          <w:sz w:val="28"/>
          <w:szCs w:val="28"/>
        </w:rPr>
        <w:t xml:space="preserve"> рабочих дней до даты его проведения в следующем порядке: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1)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принимается решение о проведении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 в отношении контролируемого лица в форме профилактической беседы или путем использования видео-конференц-</w:t>
      </w:r>
      <w:r w:rsidRPr="00F31A8C">
        <w:rPr>
          <w:bCs/>
          <w:sz w:val="28"/>
          <w:szCs w:val="28"/>
        </w:rPr>
        <w:lastRenderedPageBreak/>
        <w:t>связи, определяются дата, время и должностное лицо, уполномоченное на проведение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2) контролируемое лицо уведомляется способом, позволяющим достоверно установить получение им уведомления, о дате проведения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3) в уведомлении контролируемому лицу предлагается определить лицо (лиц), уполномоченное (уполномоченных) на взаимодействие с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в ходе проведения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>4) в случае принятия решения о проведении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</w:t>
      </w:r>
      <w:proofErr w:type="spellStart"/>
      <w:r>
        <w:rPr>
          <w:bCs/>
          <w:sz w:val="28"/>
          <w:szCs w:val="28"/>
        </w:rPr>
        <w:t>Госжилинспекцией</w:t>
      </w:r>
      <w:proofErr w:type="spellEnd"/>
      <w:r w:rsidRPr="00F31A8C">
        <w:rPr>
          <w:bCs/>
          <w:sz w:val="28"/>
          <w:szCs w:val="28"/>
        </w:rPr>
        <w:t>.</w:t>
      </w:r>
    </w:p>
    <w:p w:rsidR="00CD0239" w:rsidRPr="00F31A8C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proofErr w:type="spellStart"/>
      <w:r>
        <w:rPr>
          <w:bCs/>
          <w:sz w:val="28"/>
          <w:szCs w:val="28"/>
        </w:rPr>
        <w:t>Госжилинспекцию</w:t>
      </w:r>
      <w:proofErr w:type="spellEnd"/>
      <w:r w:rsidRPr="00F31A8C">
        <w:rPr>
          <w:bCs/>
          <w:sz w:val="28"/>
          <w:szCs w:val="28"/>
        </w:rPr>
        <w:t xml:space="preserve"> не позднее чем за </w:t>
      </w:r>
      <w:r>
        <w:rPr>
          <w:bCs/>
          <w:sz w:val="28"/>
          <w:szCs w:val="28"/>
        </w:rPr>
        <w:t>три</w:t>
      </w:r>
      <w:r w:rsidRPr="00F31A8C">
        <w:rPr>
          <w:bCs/>
          <w:sz w:val="28"/>
          <w:szCs w:val="28"/>
        </w:rPr>
        <w:t xml:space="preserve"> рабочих дня до даты его проведения.</w:t>
      </w:r>
    </w:p>
    <w:p w:rsidR="00CD0239" w:rsidRDefault="00CD0239" w:rsidP="005D4F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результатам проведения профилактического визита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, непосредственно проводившим профилактическое мероприятие, составляется акт о проведении профилактического визита. </w:t>
      </w:r>
    </w:p>
    <w:p w:rsidR="00CD0239" w:rsidRPr="003B1184" w:rsidRDefault="00CD0239" w:rsidP="005D4FCA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 w:rsidRPr="00292028">
        <w:rPr>
          <w:rFonts w:ascii="Times New Roman" w:hAnsi="Times New Roman"/>
          <w:sz w:val="28"/>
          <w:szCs w:val="28"/>
        </w:rPr>
        <w:t>за  реализацию</w:t>
      </w:r>
      <w:proofErr w:type="gramEnd"/>
      <w:r w:rsidRPr="00292028">
        <w:rPr>
          <w:rFonts w:ascii="Times New Roman" w:hAnsi="Times New Roman"/>
          <w:sz w:val="28"/>
          <w:szCs w:val="28"/>
        </w:rPr>
        <w:t>: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</w:t>
      </w:r>
      <w:proofErr w:type="gramStart"/>
      <w:r>
        <w:rPr>
          <w:rStyle w:val="markedcontent"/>
          <w:sz w:val="28"/>
          <w:szCs w:val="28"/>
        </w:rPr>
        <w:t>руководителя  –</w:t>
      </w:r>
      <w:proofErr w:type="gramEnd"/>
      <w:r>
        <w:rPr>
          <w:rStyle w:val="markedcontent"/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Default="00CD0239" w:rsidP="005D4FCA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</w:t>
      </w:r>
      <w:r w:rsidR="00692E33">
        <w:rPr>
          <w:rStyle w:val="markedcontent"/>
          <w:sz w:val="28"/>
          <w:szCs w:val="28"/>
        </w:rPr>
        <w:t>.</w:t>
      </w:r>
      <w:r>
        <w:rPr>
          <w:rStyle w:val="markedcontent"/>
          <w:sz w:val="28"/>
          <w:szCs w:val="28"/>
        </w:rPr>
        <w:t xml:space="preserve"> </w:t>
      </w:r>
    </w:p>
    <w:p w:rsidR="005D4FCA" w:rsidRDefault="005D4FCA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CD0239" w:rsidRDefault="00CD0239" w:rsidP="00CD0239">
      <w:pPr>
        <w:ind w:firstLine="567"/>
        <w:jc w:val="center"/>
        <w:rPr>
          <w:szCs w:val="24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074"/>
        <w:gridCol w:w="2127"/>
      </w:tblGrid>
      <w:tr w:rsidR="00CD0239" w:rsidTr="00A8640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№</w:t>
            </w:r>
          </w:p>
          <w:p w:rsidR="00CD0239" w:rsidRPr="00977C9E" w:rsidRDefault="00CD0239" w:rsidP="00A86406">
            <w:pPr>
              <w:jc w:val="center"/>
            </w:pPr>
            <w:r w:rsidRPr="00977C9E">
              <w:t>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Pr="00977C9E" w:rsidRDefault="00CD0239" w:rsidP="00A86406">
            <w:pPr>
              <w:jc w:val="center"/>
            </w:pPr>
            <w:r w:rsidRPr="00977C9E">
              <w:t>Величина</w:t>
            </w:r>
          </w:p>
        </w:tc>
      </w:tr>
      <w:tr w:rsidR="00CD0239" w:rsidTr="00A86406">
        <w:trPr>
          <w:trHeight w:hRule="exact" w:val="12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239" w:rsidRPr="003B1184" w:rsidRDefault="00CD0239" w:rsidP="00A86406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A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100%</w:t>
            </w:r>
          </w:p>
        </w:tc>
      </w:tr>
      <w:tr w:rsidR="00CD0239" w:rsidTr="00A86406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государственного жилищного надзора, его опубликование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Исполнено / Не исполнено</w:t>
            </w:r>
          </w:p>
        </w:tc>
      </w:tr>
      <w:tr w:rsidR="00CD0239" w:rsidTr="00A86406">
        <w:trPr>
          <w:trHeight w:hRule="exact" w:val="8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widowControl w:val="0"/>
              <w:spacing w:line="274" w:lineRule="exact"/>
              <w:ind w:right="132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D0239" w:rsidRDefault="00CD0239" w:rsidP="00CD0239">
      <w:pPr>
        <w:rPr>
          <w:szCs w:val="24"/>
        </w:rPr>
      </w:pPr>
    </w:p>
    <w:p w:rsidR="00CD0239" w:rsidRDefault="00CD0239" w:rsidP="00CD0239">
      <w:pPr>
        <w:rPr>
          <w:szCs w:val="24"/>
        </w:rPr>
      </w:pPr>
    </w:p>
    <w:p w:rsidR="00CD0239" w:rsidRDefault="00CD0239" w:rsidP="00CD0239">
      <w:pPr>
        <w:jc w:val="center"/>
        <w:rPr>
          <w:b/>
          <w:sz w:val="28"/>
          <w:szCs w:val="28"/>
        </w:rPr>
      </w:pPr>
      <w:r w:rsidRPr="00E10DD8">
        <w:rPr>
          <w:rStyle w:val="markedcontent"/>
          <w:b/>
          <w:sz w:val="28"/>
          <w:szCs w:val="28"/>
        </w:rPr>
        <w:t xml:space="preserve">Программа профилактики </w:t>
      </w:r>
      <w:r w:rsidRPr="00E10DD8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</w:t>
      </w:r>
      <w:r w:rsidRPr="00E10DD8">
        <w:rPr>
          <w:b/>
          <w:sz w:val="28"/>
          <w:szCs w:val="28"/>
        </w:rPr>
        <w:lastRenderedPageBreak/>
        <w:t>государственного</w:t>
      </w:r>
      <w:r>
        <w:rPr>
          <w:b/>
          <w:sz w:val="28"/>
          <w:szCs w:val="28"/>
        </w:rPr>
        <w:t xml:space="preserve">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D8">
        <w:rPr>
          <w:sz w:val="28"/>
          <w:szCs w:val="28"/>
        </w:rPr>
        <w:t>Раздел 1.</w:t>
      </w:r>
      <w:r w:rsidRPr="00E10DD8">
        <w:rPr>
          <w:b/>
          <w:sz w:val="28"/>
          <w:szCs w:val="28"/>
        </w:rPr>
        <w:t xml:space="preserve"> </w:t>
      </w:r>
      <w:r w:rsidRPr="00E10DD8">
        <w:rPr>
          <w:sz w:val="28"/>
          <w:szCs w:val="28"/>
        </w:rPr>
        <w:t>А</w:t>
      </w:r>
      <w:r>
        <w:rPr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0239" w:rsidRDefault="00CD0239" w:rsidP="00CD0239">
      <w:pPr>
        <w:pStyle w:val="3"/>
        <w:spacing w:line="276" w:lineRule="auto"/>
        <w:ind w:firstLine="567"/>
        <w:rPr>
          <w:i/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Контролируемыми лицами в сфере государственного лицензионного контроля на территории Липецкой области являются лицензиаты.</w:t>
      </w:r>
    </w:p>
    <w:p w:rsidR="00CD0239" w:rsidRPr="00652E93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государственного лицензионного контроля являются</w:t>
      </w:r>
      <w:r w:rsidRPr="00A626E0">
        <w:rPr>
          <w:sz w:val="28"/>
          <w:szCs w:val="28"/>
        </w:rPr>
        <w:t>:</w:t>
      </w:r>
    </w:p>
    <w:p w:rsidR="00CD0239" w:rsidRPr="005E342F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E34BB"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деятельность, действия (бездействие) </w:t>
      </w:r>
      <w:r w:rsidRPr="00E84BF3">
        <w:rPr>
          <w:sz w:val="28"/>
          <w:szCs w:val="28"/>
        </w:rPr>
        <w:t>контролируемых лиц</w:t>
      </w:r>
      <w:r w:rsidRPr="00E84BF3">
        <w:rPr>
          <w:bCs/>
          <w:sz w:val="28"/>
          <w:szCs w:val="28"/>
        </w:rPr>
        <w:t>,</w:t>
      </w:r>
      <w:r w:rsidRPr="00FE18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которых должны соблюдаться лицензионные требования;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результаты деятельности </w:t>
      </w:r>
      <w:r w:rsidRPr="00E84BF3">
        <w:rPr>
          <w:sz w:val="28"/>
          <w:szCs w:val="28"/>
        </w:rPr>
        <w:t>контролируемых лиц, в</w:t>
      </w:r>
      <w:r>
        <w:rPr>
          <w:sz w:val="28"/>
          <w:szCs w:val="28"/>
        </w:rPr>
        <w:t xml:space="preserve"> том числе работы и услуги, к которым предъявляются лицензионные требования;</w:t>
      </w:r>
    </w:p>
    <w:p w:rsidR="00CD0239" w:rsidRPr="00543B9A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B9A">
        <w:rPr>
          <w:sz w:val="28"/>
          <w:szCs w:val="28"/>
        </w:rPr>
        <w:t xml:space="preserve">3) объекты жилищного фонда. </w:t>
      </w:r>
    </w:p>
    <w:p w:rsidR="00CD0239" w:rsidRDefault="00CD0239" w:rsidP="00CD0239">
      <w:pPr>
        <w:ind w:left="-57" w:right="-1" w:firstLine="540"/>
        <w:jc w:val="both"/>
        <w:rPr>
          <w:sz w:val="28"/>
          <w:szCs w:val="28"/>
        </w:rPr>
      </w:pPr>
      <w:r w:rsidRPr="004D3F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Анализ текущего состояния осуществления государственного жилищного надзора (по состоянию на </w:t>
      </w:r>
      <w:r>
        <w:rPr>
          <w:sz w:val="28"/>
          <w:szCs w:val="28"/>
          <w:lang w:val="en-US"/>
        </w:rPr>
        <w:t>I</w:t>
      </w:r>
      <w:r w:rsidRPr="004D3F7F">
        <w:rPr>
          <w:sz w:val="28"/>
          <w:szCs w:val="28"/>
        </w:rPr>
        <w:t xml:space="preserve"> </w:t>
      </w:r>
      <w:r w:rsidR="001972F9">
        <w:rPr>
          <w:sz w:val="28"/>
          <w:szCs w:val="28"/>
        </w:rPr>
        <w:t>полугодие 2022</w:t>
      </w:r>
      <w:r>
        <w:rPr>
          <w:sz w:val="28"/>
          <w:szCs w:val="28"/>
        </w:rPr>
        <w:t xml:space="preserve"> г.),</w:t>
      </w:r>
      <w:r w:rsidRPr="00A6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6E0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626E0">
        <w:rPr>
          <w:sz w:val="28"/>
          <w:szCs w:val="28"/>
        </w:rPr>
        <w:t xml:space="preserve"> лицензионного контроля предпринимательской деятельности по </w:t>
      </w:r>
      <w:r w:rsidRPr="00A626E0">
        <w:rPr>
          <w:sz w:val="28"/>
          <w:szCs w:val="28"/>
        </w:rPr>
        <w:br/>
        <w:t>управлению многокварт</w:t>
      </w:r>
      <w:r w:rsidR="001972F9">
        <w:rPr>
          <w:sz w:val="28"/>
          <w:szCs w:val="28"/>
        </w:rPr>
        <w:t>ирными домами в 1 полугодии 2022</w:t>
      </w:r>
      <w:r w:rsidRPr="00A626E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90B3B" w:rsidRDefault="00CD0239" w:rsidP="0069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0B3B">
        <w:rPr>
          <w:sz w:val="28"/>
          <w:szCs w:val="28"/>
        </w:rPr>
        <w:t>В 1 полугодии 2022</w:t>
      </w:r>
      <w:r w:rsidR="00690B3B" w:rsidRPr="00A626E0">
        <w:rPr>
          <w:sz w:val="28"/>
          <w:szCs w:val="28"/>
        </w:rPr>
        <w:t xml:space="preserve"> года в </w:t>
      </w:r>
      <w:proofErr w:type="spellStart"/>
      <w:r w:rsidR="00690B3B" w:rsidRPr="00A626E0">
        <w:rPr>
          <w:sz w:val="28"/>
          <w:szCs w:val="28"/>
        </w:rPr>
        <w:t>Госжилинспекцию</w:t>
      </w:r>
      <w:proofErr w:type="spellEnd"/>
      <w:r w:rsidR="00690B3B" w:rsidRPr="00A626E0">
        <w:rPr>
          <w:sz w:val="28"/>
          <w:szCs w:val="28"/>
        </w:rPr>
        <w:t xml:space="preserve"> поступило </w:t>
      </w:r>
      <w:r w:rsidR="00690B3B">
        <w:rPr>
          <w:sz w:val="28"/>
          <w:szCs w:val="28"/>
        </w:rPr>
        <w:t xml:space="preserve">11070 </w:t>
      </w:r>
      <w:r w:rsidR="00690B3B" w:rsidRPr="00A626E0">
        <w:rPr>
          <w:sz w:val="28"/>
          <w:szCs w:val="28"/>
        </w:rPr>
        <w:t xml:space="preserve">обращений </w:t>
      </w:r>
      <w:r w:rsidR="00690B3B" w:rsidRPr="00A626E0">
        <w:rPr>
          <w:sz w:val="28"/>
          <w:szCs w:val="28"/>
        </w:rPr>
        <w:br/>
        <w:t xml:space="preserve">граждан, что на </w:t>
      </w:r>
      <w:r w:rsidR="00690B3B">
        <w:rPr>
          <w:sz w:val="28"/>
          <w:szCs w:val="28"/>
        </w:rPr>
        <w:t>3</w:t>
      </w:r>
      <w:r w:rsidR="00690B3B" w:rsidRPr="00A626E0">
        <w:rPr>
          <w:sz w:val="28"/>
          <w:szCs w:val="28"/>
        </w:rPr>
        <w:t xml:space="preserve">5% </w:t>
      </w:r>
      <w:r w:rsidR="00690B3B">
        <w:rPr>
          <w:sz w:val="28"/>
          <w:szCs w:val="28"/>
        </w:rPr>
        <w:t>больше, чем за аналогичный период 2021</w:t>
      </w:r>
      <w:r w:rsidR="00690B3B" w:rsidRPr="00A626E0">
        <w:rPr>
          <w:sz w:val="28"/>
          <w:szCs w:val="28"/>
        </w:rPr>
        <w:t xml:space="preserve"> года. </w:t>
      </w:r>
      <w:r w:rsidR="00690B3B" w:rsidRPr="00A626E0">
        <w:rPr>
          <w:sz w:val="28"/>
          <w:szCs w:val="28"/>
        </w:rPr>
        <w:br/>
      </w:r>
      <w:r w:rsidR="00690B3B">
        <w:rPr>
          <w:sz w:val="28"/>
          <w:szCs w:val="28"/>
        </w:rPr>
        <w:t xml:space="preserve">             </w:t>
      </w:r>
      <w:r w:rsidR="00690B3B" w:rsidRPr="00A626E0">
        <w:rPr>
          <w:sz w:val="28"/>
          <w:szCs w:val="28"/>
        </w:rPr>
        <w:t>Обращения жителей област</w:t>
      </w:r>
      <w:r w:rsidR="00690B3B">
        <w:rPr>
          <w:sz w:val="28"/>
          <w:szCs w:val="28"/>
        </w:rPr>
        <w:t xml:space="preserve">и содержали следующие вопросы: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right="140"/>
        <w:jc w:val="both"/>
        <w:rPr>
          <w:rFonts w:ascii="Times New Roman" w:hAnsi="Times New Roman"/>
          <w:sz w:val="28"/>
          <w:szCs w:val="28"/>
        </w:rPr>
      </w:pPr>
      <w:r w:rsidRPr="00A626E0">
        <w:rPr>
          <w:sz w:val="28"/>
          <w:szCs w:val="28"/>
        </w:rPr>
        <w:t xml:space="preserve"> </w:t>
      </w:r>
      <w:r w:rsidRPr="004A6527">
        <w:rPr>
          <w:rFonts w:ascii="Times New Roman" w:hAnsi="Times New Roman"/>
          <w:sz w:val="28"/>
          <w:szCs w:val="28"/>
        </w:rPr>
        <w:t>Нарушение содержания многоквартирных жилых домов и придомовой территории – 4198 (38%);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476"/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Начисление платы за коммунальные услуги, общедомовые приборы учета коммунальных ресурсов – 1854 (16,7%);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строительных конструкций дома – 1542 (14%); 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Нарушение уровня и режима предоставления коммунальных услуг – 1105 (10%);</w:t>
      </w:r>
    </w:p>
    <w:p w:rsidR="00690B3B" w:rsidRPr="004A6527" w:rsidRDefault="00690B3B" w:rsidP="00690B3B">
      <w:pPr>
        <w:pStyle w:val="af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Нарушение технического состояния внутридомового инженерного оборудования – 744 (6,7%);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6. Нарушение организации технического обслуживания и ремонта зданий – 619 (5,6%);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7. Несогласие с установленным размером платы за содержание и ремонт жилья, выбор способа управления – 415 (3,7%);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8. Нарушение порядка проведения перевода, перепланировки, переустройства жилого помещения – 146 (1,3%); </w:t>
      </w:r>
    </w:p>
    <w:p w:rsidR="00690B3B" w:rsidRPr="004A6527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 xml:space="preserve">9. Непригодные многоквартирные дома и переселение – 37 (0,3%); </w:t>
      </w:r>
    </w:p>
    <w:p w:rsidR="00690B3B" w:rsidRPr="00690B3B" w:rsidRDefault="00690B3B" w:rsidP="00690B3B">
      <w:pPr>
        <w:pStyle w:val="af"/>
        <w:tabs>
          <w:tab w:val="left" w:pos="851"/>
        </w:tabs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4A6527">
        <w:rPr>
          <w:rFonts w:ascii="Times New Roman" w:hAnsi="Times New Roman"/>
          <w:sz w:val="28"/>
          <w:szCs w:val="28"/>
        </w:rPr>
        <w:t>10. Прочие вопросы – 410 (3,7%).</w:t>
      </w:r>
    </w:p>
    <w:p w:rsidR="00690B3B" w:rsidRDefault="00690B3B" w:rsidP="00690B3B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527">
        <w:rPr>
          <w:rFonts w:ascii="Times New Roman" w:hAnsi="Times New Roman"/>
          <w:sz w:val="28"/>
          <w:szCs w:val="28"/>
        </w:rPr>
        <w:t xml:space="preserve">За отчетный период проведено 1098 контрольных мероприятий и 1065 обследований многоквартирных домов, в ходе которых выявлено 1501 нарушение.  </w:t>
      </w:r>
      <w:r w:rsidRPr="00A626E0">
        <w:rPr>
          <w:sz w:val="28"/>
          <w:szCs w:val="28"/>
        </w:rPr>
        <w:br/>
      </w:r>
      <w:r w:rsidRPr="00055D62">
        <w:rPr>
          <w:sz w:val="28"/>
          <w:szCs w:val="28"/>
        </w:rPr>
        <w:t xml:space="preserve">               </w:t>
      </w:r>
      <w:r w:rsidRPr="001708D1">
        <w:rPr>
          <w:rFonts w:ascii="Times New Roman" w:hAnsi="Times New Roman"/>
          <w:sz w:val="28"/>
          <w:szCs w:val="28"/>
        </w:rPr>
        <w:t xml:space="preserve">В Госжилинспекции действует «горячая линия». Телефон «горячей </w:t>
      </w:r>
      <w:r w:rsidRPr="001708D1">
        <w:rPr>
          <w:rFonts w:ascii="Times New Roman" w:hAnsi="Times New Roman"/>
          <w:sz w:val="28"/>
          <w:szCs w:val="28"/>
        </w:rPr>
        <w:lastRenderedPageBreak/>
        <w:t xml:space="preserve">линии»: (4742) 22-13-16. На «горячей линии» принимаются обращения по вопросам, относящимся к компетенции Госжилинспекции. </w:t>
      </w:r>
      <w:r w:rsidRPr="001708D1">
        <w:rPr>
          <w:rFonts w:ascii="Times New Roman" w:hAnsi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/>
          <w:sz w:val="28"/>
          <w:szCs w:val="28"/>
        </w:rPr>
        <w:t>В 1 полугодии 2022</w:t>
      </w:r>
      <w:r w:rsidRPr="001708D1">
        <w:rPr>
          <w:rFonts w:ascii="Times New Roman" w:hAnsi="Times New Roman"/>
          <w:sz w:val="28"/>
          <w:szCs w:val="28"/>
        </w:rPr>
        <w:t xml:space="preserve"> года на «горячую линию» поступило </w:t>
      </w:r>
      <w:r>
        <w:rPr>
          <w:rFonts w:ascii="Times New Roman" w:hAnsi="Times New Roman"/>
          <w:sz w:val="28"/>
          <w:szCs w:val="28"/>
        </w:rPr>
        <w:t xml:space="preserve">408 сообщений </w:t>
      </w:r>
      <w:r w:rsidRPr="001708D1">
        <w:rPr>
          <w:rFonts w:ascii="Times New Roman" w:hAnsi="Times New Roman"/>
          <w:sz w:val="28"/>
          <w:szCs w:val="28"/>
        </w:rPr>
        <w:t xml:space="preserve">граждан. Большинство из них касались </w:t>
      </w:r>
      <w:r>
        <w:rPr>
          <w:rFonts w:ascii="Times New Roman" w:hAnsi="Times New Roman"/>
          <w:sz w:val="28"/>
          <w:szCs w:val="28"/>
        </w:rPr>
        <w:t xml:space="preserve">вопросов содержания придомовых </w:t>
      </w:r>
      <w:r w:rsidRPr="001708D1">
        <w:rPr>
          <w:rFonts w:ascii="Times New Roman" w:hAnsi="Times New Roman"/>
          <w:sz w:val="28"/>
          <w:szCs w:val="28"/>
        </w:rPr>
        <w:t xml:space="preserve">территорий многоквартирных домов и предоставления коммунальных услуг. </w:t>
      </w:r>
    </w:p>
    <w:p w:rsidR="00690B3B" w:rsidRPr="004A6527" w:rsidRDefault="00690B3B" w:rsidP="00690B3B">
      <w:pPr>
        <w:pStyle w:val="af"/>
        <w:ind w:right="1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08D1">
        <w:rPr>
          <w:rFonts w:ascii="Times New Roman" w:hAnsi="Times New Roman"/>
          <w:sz w:val="28"/>
          <w:szCs w:val="28"/>
        </w:rPr>
        <w:t xml:space="preserve">По всем обращениям, поступающим на «горячую линию», в адрес </w:t>
      </w:r>
      <w:r w:rsidRPr="001708D1">
        <w:rPr>
          <w:rFonts w:ascii="Times New Roman" w:hAnsi="Times New Roman"/>
          <w:sz w:val="28"/>
          <w:szCs w:val="28"/>
        </w:rPr>
        <w:br/>
        <w:t xml:space="preserve">управляющих организаций </w:t>
      </w:r>
      <w:proofErr w:type="spellStart"/>
      <w:r w:rsidRPr="001708D1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1708D1">
        <w:rPr>
          <w:rFonts w:ascii="Times New Roman" w:hAnsi="Times New Roman"/>
          <w:sz w:val="28"/>
          <w:szCs w:val="28"/>
        </w:rPr>
        <w:t xml:space="preserve"> оперативно направляются </w:t>
      </w:r>
      <w:r w:rsidRPr="001708D1">
        <w:rPr>
          <w:rFonts w:ascii="Times New Roman" w:hAnsi="Times New Roman"/>
          <w:sz w:val="28"/>
          <w:szCs w:val="28"/>
        </w:rPr>
        <w:br/>
        <w:t xml:space="preserve">требования об устранении нарушений, по результатам которых заявленные </w:t>
      </w:r>
      <w:r w:rsidRPr="001708D1">
        <w:rPr>
          <w:rFonts w:ascii="Times New Roman" w:hAnsi="Times New Roman"/>
          <w:sz w:val="28"/>
          <w:szCs w:val="28"/>
        </w:rPr>
        <w:br/>
        <w:t xml:space="preserve">проблемы успешно разрешаются в максимально короткие сроки. </w:t>
      </w:r>
      <w:r w:rsidRPr="001708D1">
        <w:rPr>
          <w:rFonts w:ascii="Times New Roman" w:hAnsi="Times New Roman"/>
          <w:sz w:val="28"/>
          <w:szCs w:val="28"/>
        </w:rPr>
        <w:br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A6527">
        <w:rPr>
          <w:rFonts w:ascii="Times New Roman" w:hAnsi="Times New Roman"/>
          <w:sz w:val="28"/>
          <w:szCs w:val="28"/>
        </w:rPr>
        <w:t xml:space="preserve">По результатам проведенных </w:t>
      </w:r>
      <w:proofErr w:type="spellStart"/>
      <w:r w:rsidRPr="004A652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4A6527">
        <w:rPr>
          <w:rFonts w:ascii="Times New Roman" w:hAnsi="Times New Roman"/>
          <w:sz w:val="28"/>
          <w:szCs w:val="28"/>
        </w:rPr>
        <w:t xml:space="preserve"> контрольных мероприятий выдано 307 предписаний об устранении выявленных нарушений, 922 предостережения о недопустимости нарушения требований жилищного законодательства, составлено 236 протоколов об административном правонарушении</w:t>
      </w:r>
      <w:r w:rsidRPr="004A6527">
        <w:rPr>
          <w:rFonts w:ascii="Times New Roman" w:hAnsi="Times New Roman"/>
          <w:i/>
          <w:sz w:val="28"/>
          <w:szCs w:val="28"/>
        </w:rPr>
        <w:t xml:space="preserve">. </w:t>
      </w:r>
      <w:r w:rsidRPr="004A652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составила 8,4 млн. руб. </w:t>
      </w:r>
    </w:p>
    <w:p w:rsidR="00690B3B" w:rsidRPr="004A6527" w:rsidRDefault="00690B3B" w:rsidP="00690B3B">
      <w:pPr>
        <w:pStyle w:val="af"/>
        <w:ind w:right="14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4A6527">
        <w:rPr>
          <w:rFonts w:ascii="Times New Roman" w:hAnsi="Times New Roman"/>
          <w:sz w:val="28"/>
          <w:szCs w:val="28"/>
        </w:rPr>
        <w:t>Следует отметить, что б</w:t>
      </w:r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ольшая часть выявленных </w:t>
      </w:r>
      <w:r w:rsidRPr="004A6527">
        <w:rPr>
          <w:rFonts w:ascii="Times New Roman" w:hAnsi="Times New Roman"/>
          <w:sz w:val="28"/>
          <w:szCs w:val="28"/>
        </w:rPr>
        <w:t>в результате контрольных мероприятий нарушений управляющими организациями оперативно устранена</w:t>
      </w:r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 установленные сроки исполнены 96% выданных </w:t>
      </w:r>
      <w:proofErr w:type="spellStart"/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Госжилинспекцией</w:t>
      </w:r>
      <w:proofErr w:type="spellEnd"/>
      <w:r w:rsidRPr="004A65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предписаний и предостережений. Остальные предписания и предостережения находятся на контроле Госжилинспекции.</w:t>
      </w:r>
    </w:p>
    <w:p w:rsidR="00690B3B" w:rsidRPr="00316A76" w:rsidRDefault="00690B3B" w:rsidP="00690B3B">
      <w:pPr>
        <w:ind w:right="140" w:firstLine="709"/>
        <w:jc w:val="both"/>
        <w:rPr>
          <w:sz w:val="28"/>
          <w:szCs w:val="28"/>
          <w:bdr w:val="none" w:sz="0" w:space="0" w:color="auto" w:frame="1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Pr="00316A76">
        <w:rPr>
          <w:sz w:val="28"/>
          <w:szCs w:val="28"/>
          <w:bdr w:val="none" w:sz="0" w:space="0" w:color="auto" w:frame="1"/>
          <w:lang w:bidi="ar-IQ"/>
        </w:rPr>
        <w:t>В осенне-зимний период 2021 – 2022 годов Госжилинспекция на постоянной основе контролировала качество уборки снега во дворах, наледи и сосулек с крыш многоквартирных домов. Контрольные мероприятия проводились по обращениям граждан, а также по результатам мониторинга, проведенного сотрудниками Госжилинспекции по веб-камерам города. По всем выявленным нарушениям оперативно приняты меры для их устранения.</w:t>
      </w:r>
    </w:p>
    <w:p w:rsidR="00690B3B" w:rsidRDefault="00690B3B" w:rsidP="00690B3B">
      <w:pPr>
        <w:ind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bdr w:val="none" w:sz="0" w:space="0" w:color="auto" w:frame="1"/>
          <w:lang w:bidi="ar-IQ"/>
        </w:rPr>
        <w:t xml:space="preserve">   </w:t>
      </w:r>
      <w:r w:rsidRPr="00316A76">
        <w:rPr>
          <w:sz w:val="28"/>
          <w:szCs w:val="28"/>
          <w:bdr w:val="none" w:sz="0" w:space="0" w:color="auto" w:frame="1"/>
          <w:lang w:bidi="ar-IQ"/>
        </w:rPr>
        <w:t xml:space="preserve">В осенне-зимний период 2021 – 2022 годов </w:t>
      </w:r>
      <w:proofErr w:type="spellStart"/>
      <w:r w:rsidRPr="00316A76">
        <w:rPr>
          <w:sz w:val="28"/>
          <w:szCs w:val="28"/>
          <w:lang w:bidi="ar-IQ"/>
        </w:rPr>
        <w:t>Госжилинспекцией</w:t>
      </w:r>
      <w:proofErr w:type="spellEnd"/>
      <w:r w:rsidRPr="00316A76">
        <w:rPr>
          <w:sz w:val="28"/>
          <w:szCs w:val="28"/>
          <w:lang w:bidi="ar-IQ"/>
        </w:rPr>
        <w:t xml:space="preserve"> обследовано 857 дворовых территорий. В ходе контрольных мероприятий в работе 14 управляющих организаций выявлено 94 факта нарушения содержания придомовых территорий и кровель многоквартирных домов.</w:t>
      </w:r>
    </w:p>
    <w:p w:rsidR="00690B3B" w:rsidRPr="00316A76" w:rsidRDefault="00690B3B" w:rsidP="00690B3B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Pr="00316A76">
        <w:rPr>
          <w:sz w:val="28"/>
          <w:szCs w:val="28"/>
          <w:lang w:bidi="ar-IQ"/>
        </w:rPr>
        <w:t xml:space="preserve">В рамках осуществления контроля за порядком определения исполнителем коммунальных услуг размера платы за коммунальные услуги в 1 полугодии 2022 года </w:t>
      </w:r>
      <w:proofErr w:type="spellStart"/>
      <w:r w:rsidRPr="00316A76">
        <w:rPr>
          <w:sz w:val="28"/>
          <w:szCs w:val="28"/>
          <w:lang w:bidi="ar-IQ"/>
        </w:rPr>
        <w:t>Госжилинспекцией</w:t>
      </w:r>
      <w:proofErr w:type="spellEnd"/>
      <w:r w:rsidRPr="00316A76">
        <w:rPr>
          <w:sz w:val="28"/>
          <w:szCs w:val="28"/>
          <w:lang w:bidi="ar-IQ"/>
        </w:rPr>
        <w:t xml:space="preserve"> проведено 358 контрольных мероприятий по вопросу правомерности выставления жителям платы, по результатам которых выдано 82 предписания, 306 предостережений, составлено 97 протоколов об административном правонарушении. </w:t>
      </w:r>
    </w:p>
    <w:p w:rsidR="00690B3B" w:rsidRDefault="00690B3B" w:rsidP="00690B3B">
      <w:pPr>
        <w:ind w:right="140" w:firstLine="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Pr="00316A76">
        <w:rPr>
          <w:sz w:val="28"/>
          <w:szCs w:val="28"/>
          <w:lang w:bidi="ar-IQ"/>
        </w:rPr>
        <w:t xml:space="preserve">В 1 полугодии 2022 года по вопросу незаконного отключения потребителей от предоставления электроэнергии без должного уведомления проведено 9 согласованных с прокуратурой контрольных мероприятий, по результатам которых выдано 9 предписаний, составлено 11 протоколов. </w:t>
      </w:r>
    </w:p>
    <w:p w:rsidR="00690B3B" w:rsidRPr="00316A76" w:rsidRDefault="00690B3B" w:rsidP="00690B3B">
      <w:pPr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316A76">
        <w:rPr>
          <w:rFonts w:eastAsia="Calibri"/>
          <w:sz w:val="28"/>
          <w:szCs w:val="28"/>
          <w:lang w:eastAsia="en-US"/>
        </w:rPr>
        <w:t xml:space="preserve">В 2022 году в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Госжилинспекцию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из Управления социальной политики Липецкой области поступила информация о том, что по 187792 направленным запросам не получены ответы о наличии или отсутствии у получателей социальных услуг задолженности по оплате за жилищно-коммунальные услуги, что является нарушением прав получателей социальных услуг.   </w:t>
      </w:r>
    </w:p>
    <w:p w:rsidR="00690B3B" w:rsidRPr="00316A76" w:rsidRDefault="00690B3B" w:rsidP="00690B3B">
      <w:pPr>
        <w:autoSpaceDE w:val="0"/>
        <w:autoSpaceDN w:val="0"/>
        <w:adjustRightInd w:val="0"/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 анализ и мониторинг полученной информации, по которым установлено, что 89 юридическими лицами были нарушены сроки ответов на запросы, 16 из них прекратили деятельность в связи с признанием (несостоятельными) банкротами, ликвидацией, исключением из ЕГРЮЛ.</w:t>
      </w:r>
    </w:p>
    <w:p w:rsidR="00690B3B" w:rsidRPr="00316A76" w:rsidRDefault="00690B3B" w:rsidP="00690B3B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16A76">
        <w:rPr>
          <w:rFonts w:eastAsia="Calibri"/>
          <w:sz w:val="28"/>
          <w:szCs w:val="28"/>
          <w:lang w:eastAsia="en-US"/>
        </w:rPr>
        <w:t xml:space="preserve">В отношении 45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организаций, товариществ собственников жилья, жилищно-строительных кооперативов и 28 управляющих организаций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проведены контрольные мероприятия по соблюдению требований действующего законодательства, по результатам которых выдано 59 предписаний по обеспечению своевременного размещения сведений о наличии или отсутствии задолженности в ГИС ЖКХ. </w:t>
      </w:r>
    </w:p>
    <w:p w:rsidR="00690B3B" w:rsidRPr="00316A76" w:rsidRDefault="00690B3B" w:rsidP="00690B3B">
      <w:pPr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316A76">
        <w:rPr>
          <w:rFonts w:eastAsia="Calibri"/>
          <w:sz w:val="28"/>
          <w:szCs w:val="28"/>
          <w:lang w:eastAsia="en-US"/>
        </w:rPr>
        <w:t xml:space="preserve">Во исполнение регионального государственного контроля (надзора) </w:t>
      </w:r>
      <w:proofErr w:type="spellStart"/>
      <w:r w:rsidRPr="00316A76">
        <w:rPr>
          <w:rFonts w:eastAsia="Calibri"/>
          <w:sz w:val="28"/>
          <w:szCs w:val="28"/>
          <w:lang w:eastAsia="en-US"/>
        </w:rPr>
        <w:t>Госжилинспекцией</w:t>
      </w:r>
      <w:proofErr w:type="spellEnd"/>
      <w:r w:rsidRPr="00316A76">
        <w:rPr>
          <w:rFonts w:eastAsia="Calibri"/>
          <w:sz w:val="28"/>
          <w:szCs w:val="28"/>
          <w:lang w:eastAsia="en-US"/>
        </w:rPr>
        <w:t xml:space="preserve"> проведены мероприятия по привлечению лиц, которые ранее были признаны виновными в совершении административного правонарушения, предусмотренного частью 2 статьи 13.19.2 КоАП РФ в связи с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rFonts w:eastAsia="Calibri"/>
          <w:sz w:val="28"/>
          <w:szCs w:val="28"/>
          <w:lang w:eastAsia="en-US"/>
        </w:rPr>
        <w:t>размещением информации в ГИС ЖКХ. В отношении 18 директоров составлены протоколы за игнорирование запросов соцзащиты для выплаты субсидий, которые направлены в суд.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6A76">
        <w:rPr>
          <w:sz w:val="28"/>
          <w:szCs w:val="28"/>
          <w:lang w:bidi="ar-IQ"/>
        </w:rPr>
        <w:t xml:space="preserve">На председателей пяти ТСЖ г. Ельца наложены штрафы по 15 </w:t>
      </w:r>
      <w:proofErr w:type="spellStart"/>
      <w:r w:rsidRPr="00316A76">
        <w:rPr>
          <w:sz w:val="28"/>
          <w:szCs w:val="28"/>
          <w:lang w:bidi="ar-IQ"/>
        </w:rPr>
        <w:t>тыс.руб</w:t>
      </w:r>
      <w:proofErr w:type="spellEnd"/>
      <w:r w:rsidRPr="00316A76">
        <w:rPr>
          <w:sz w:val="28"/>
          <w:szCs w:val="28"/>
          <w:lang w:bidi="ar-IQ"/>
        </w:rPr>
        <w:t xml:space="preserve">. </w:t>
      </w:r>
    </w:p>
    <w:p w:rsidR="00690B3B" w:rsidRPr="00316A76" w:rsidRDefault="00690B3B" w:rsidP="00690B3B">
      <w:pPr>
        <w:ind w:right="140" w:firstLine="567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Pr="00316A76">
        <w:rPr>
          <w:sz w:val="28"/>
          <w:szCs w:val="28"/>
          <w:lang w:bidi="ar-IQ"/>
        </w:rPr>
        <w:t xml:space="preserve">В 1 полугодии 2022 года проанализированы сведения о размещении информации в ГИС ЖКХ управляющими и </w:t>
      </w:r>
      <w:proofErr w:type="spellStart"/>
      <w:r w:rsidRPr="00316A76">
        <w:rPr>
          <w:sz w:val="28"/>
          <w:szCs w:val="28"/>
          <w:lang w:bidi="ar-IQ"/>
        </w:rPr>
        <w:t>ресурсоснабжающими</w:t>
      </w:r>
      <w:proofErr w:type="spellEnd"/>
      <w:r w:rsidRPr="00316A76">
        <w:rPr>
          <w:sz w:val="28"/>
          <w:szCs w:val="28"/>
          <w:lang w:bidi="ar-IQ"/>
        </w:rPr>
        <w:t xml:space="preserve"> организациями, ТСЖ, региональными операторами. По результатам контрольного мероприятия без взаимодействия с контролируемым лицом выявлены 29 организаций, своевременно не разместивших сведения по запросу соцзащиты, в отношении которых составлены протоколы об административном правонарушении. </w:t>
      </w:r>
    </w:p>
    <w:p w:rsidR="00CD0239" w:rsidRPr="00A626E0" w:rsidRDefault="00CD0239" w:rsidP="0069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626E0">
        <w:rPr>
          <w:sz w:val="28"/>
          <w:szCs w:val="28"/>
        </w:rPr>
        <w:t xml:space="preserve">Публичность и открытость деятельности Госжилинспекции отражена в </w:t>
      </w:r>
      <w:r w:rsidRPr="00A626E0">
        <w:rPr>
          <w:sz w:val="28"/>
          <w:szCs w:val="28"/>
        </w:rPr>
        <w:br/>
        <w:t xml:space="preserve">активном взаимодействии со средствами массовой информации. Данный факт </w:t>
      </w:r>
      <w:r w:rsidRPr="00A626E0">
        <w:rPr>
          <w:sz w:val="28"/>
          <w:szCs w:val="28"/>
        </w:rPr>
        <w:br/>
        <w:t xml:space="preserve">подтверждается тем, что за отчетный период в целях повышения </w:t>
      </w:r>
      <w:r w:rsidRPr="00A626E0">
        <w:rPr>
          <w:sz w:val="28"/>
          <w:szCs w:val="28"/>
        </w:rPr>
        <w:br/>
        <w:t xml:space="preserve">информированности населения Липецкой области по вопросам, связанным с </w:t>
      </w:r>
      <w:r w:rsidRPr="00A626E0">
        <w:rPr>
          <w:sz w:val="28"/>
          <w:szCs w:val="28"/>
        </w:rPr>
        <w:br/>
        <w:t xml:space="preserve">управлением, содержанием и ремонтом общего имущества собственников </w:t>
      </w:r>
      <w:r w:rsidRPr="00A626E0">
        <w:rPr>
          <w:sz w:val="28"/>
          <w:szCs w:val="28"/>
        </w:rPr>
        <w:br/>
        <w:t xml:space="preserve">помещений, предоставлением коммунальных услуг гражданам, с деятельностью </w:t>
      </w:r>
      <w:r w:rsidRPr="00A626E0">
        <w:rPr>
          <w:sz w:val="28"/>
          <w:szCs w:val="28"/>
        </w:rPr>
        <w:br/>
        <w:t xml:space="preserve">управляющих организаций, лицензированием деятельности по управлению </w:t>
      </w:r>
      <w:r w:rsidRPr="00A626E0">
        <w:rPr>
          <w:sz w:val="28"/>
          <w:szCs w:val="28"/>
        </w:rPr>
        <w:br/>
        <w:t>многоквартирными домами в средствах массовой информации Липецкой области и на официальном сайте Госжилинспекции было размещено 10 видеосюжетов и 85 статей по вопросам жилищно-коммунального хозяйств.</w:t>
      </w:r>
    </w:p>
    <w:p w:rsidR="00CD0239" w:rsidRPr="00A626E0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Pr="007E69AF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>Раздел 2. Цели и задачи</w:t>
      </w:r>
      <w:r>
        <w:rPr>
          <w:sz w:val="28"/>
          <w:szCs w:val="28"/>
        </w:rPr>
        <w:t xml:space="preserve"> программы профилактики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 Целями проведения профилактических мероприятий являются: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 предотвращение рисков причинения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предупреждение нарушений лицензионных требований (снижение числа нарушений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 требований</w:t>
      </w:r>
      <w:proofErr w:type="gramEnd"/>
      <w:r>
        <w:rPr>
          <w:rFonts w:ascii="yandex-sans" w:hAnsi="yandex-sans"/>
          <w:color w:val="000000"/>
          <w:sz w:val="28"/>
          <w:szCs w:val="28"/>
        </w:rPr>
        <w:t>) в сфере  государственного лицензионного контроля;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 увеличение доли законопослушных контролируемых лиц;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4) устранение существующих и потенциальных условий, причин </w:t>
      </w:r>
      <w:r>
        <w:rPr>
          <w:rFonts w:ascii="yandex-sans" w:hAnsi="yandex-sans"/>
          <w:color w:val="000000"/>
          <w:sz w:val="28"/>
          <w:szCs w:val="28"/>
        </w:rPr>
        <w:br/>
        <w:t>и факторов, способных привести к нарушению обязательных требований и причинению вреда охраняемым законом ценностям;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Проведение </w:t>
      </w:r>
      <w:r>
        <w:rPr>
          <w:rFonts w:ascii="yandex-sans" w:hAnsi="yandex-sans"/>
          <w:sz w:val="28"/>
          <w:szCs w:val="28"/>
        </w:rPr>
        <w:t xml:space="preserve">контрольным (надзорным) органом </w:t>
      </w:r>
      <w:r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охраняемым законом ценностям и нарушению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требований, определение способов устранения или снижения рисков их возникновения;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 (надзора);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5) создание системы консультирования </w:t>
      </w:r>
      <w:r>
        <w:rPr>
          <w:rFonts w:ascii="yandex-sans" w:hAnsi="yandex-sans"/>
          <w:sz w:val="28"/>
          <w:szCs w:val="28"/>
        </w:rPr>
        <w:t xml:space="preserve">контролируемых лиц, в </w:t>
      </w:r>
      <w:r>
        <w:rPr>
          <w:rFonts w:ascii="yandex-sans" w:hAnsi="yandex-sans"/>
          <w:color w:val="000000"/>
          <w:sz w:val="28"/>
          <w:szCs w:val="28"/>
        </w:rPr>
        <w:t xml:space="preserve">том числе </w:t>
      </w:r>
      <w:r>
        <w:rPr>
          <w:rFonts w:ascii="yandex-sans" w:hAnsi="yandex-sans"/>
          <w:color w:val="000000"/>
          <w:sz w:val="28"/>
          <w:szCs w:val="28"/>
        </w:rPr>
        <w:br/>
        <w:t>с использованием современных информационно-телекоммуникационных технологий;</w:t>
      </w:r>
    </w:p>
    <w:p w:rsidR="00CD0239" w:rsidRDefault="00CD0239" w:rsidP="00CD023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6) повышение уровня правовой грамотности контролируемых лиц, в том числе путем обеспечения доступности информации об обязательных </w:t>
      </w:r>
      <w:r>
        <w:rPr>
          <w:rFonts w:ascii="yandex-sans" w:hAnsi="yandex-sans"/>
          <w:color w:val="000000"/>
          <w:sz w:val="28"/>
          <w:szCs w:val="28"/>
        </w:rPr>
        <w:br/>
        <w:t>требованиях и необходимых мерах по их исполнению.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EEE">
        <w:rPr>
          <w:sz w:val="28"/>
          <w:szCs w:val="28"/>
        </w:rPr>
        <w:t xml:space="preserve">В целях предотвращения совершения контролируемыми лицами нарушений </w:t>
      </w:r>
      <w:r>
        <w:rPr>
          <w:sz w:val="28"/>
          <w:szCs w:val="28"/>
        </w:rPr>
        <w:t>лицензионных</w:t>
      </w:r>
      <w:r w:rsidRPr="00610EEE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Госжилинспекция</w:t>
      </w:r>
      <w:r w:rsidRPr="00610EEE">
        <w:rPr>
          <w:sz w:val="28"/>
          <w:szCs w:val="28"/>
        </w:rPr>
        <w:t xml:space="preserve"> проводит следующие профилактические мероприятия:</w:t>
      </w:r>
    </w:p>
    <w:p w:rsidR="00CD0239" w:rsidRPr="00E6552D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2) </w:t>
      </w:r>
      <w:r>
        <w:rPr>
          <w:sz w:val="28"/>
          <w:szCs w:val="28"/>
        </w:rPr>
        <w:t>обобщение правоприменительной практики</w:t>
      </w:r>
      <w:r w:rsidRPr="00E6552D">
        <w:rPr>
          <w:sz w:val="28"/>
          <w:szCs w:val="28"/>
        </w:rPr>
        <w:t>;</w:t>
      </w: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2D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</w:t>
      </w:r>
      <w:r w:rsidRPr="00E6552D">
        <w:rPr>
          <w:sz w:val="28"/>
          <w:szCs w:val="28"/>
        </w:rPr>
        <w:t>;</w:t>
      </w:r>
    </w:p>
    <w:p w:rsidR="00CD0239" w:rsidRPr="00826BE0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</w:t>
      </w:r>
      <w:r w:rsidRPr="00826BE0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Информирование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048">
        <w:rPr>
          <w:rFonts w:ascii="Times New Roman" w:hAnsi="Times New Roman"/>
          <w:sz w:val="28"/>
          <w:szCs w:val="28"/>
        </w:rPr>
        <w:t xml:space="preserve">Информирование по вопросам соблюдения </w:t>
      </w:r>
      <w:r>
        <w:rPr>
          <w:rFonts w:ascii="Times New Roman" w:hAnsi="Times New Roman"/>
          <w:sz w:val="28"/>
          <w:szCs w:val="28"/>
        </w:rPr>
        <w:t>лицензионных</w:t>
      </w:r>
      <w:r w:rsidRPr="00E64048">
        <w:rPr>
          <w:rFonts w:ascii="Times New Roman" w:hAnsi="Times New Roman"/>
          <w:sz w:val="28"/>
          <w:szCs w:val="28"/>
        </w:rPr>
        <w:t xml:space="preserve"> требований  ведется посредством размещения необходимых сведений в соответствии с положениями </w:t>
      </w:r>
      <w:hyperlink r:id="rId10" w:history="1">
        <w:r w:rsidRPr="00E64048">
          <w:rPr>
            <w:rFonts w:ascii="Times New Roman" w:hAnsi="Times New Roman"/>
            <w:sz w:val="28"/>
            <w:szCs w:val="28"/>
          </w:rPr>
          <w:t>статьи 46</w:t>
        </w:r>
      </w:hyperlink>
      <w:r w:rsidRPr="00E64048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6404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4048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 на официальном сайте </w:t>
      </w:r>
      <w:r>
        <w:rPr>
          <w:rFonts w:ascii="Times New Roman" w:hAnsi="Times New Roman"/>
          <w:sz w:val="28"/>
          <w:szCs w:val="28"/>
        </w:rPr>
        <w:t>Госжилинспекции</w:t>
      </w:r>
      <w:r w:rsidRPr="00E64048">
        <w:rPr>
          <w:rFonts w:ascii="Times New Roman" w:hAnsi="Times New Roman"/>
          <w:sz w:val="28"/>
          <w:szCs w:val="28"/>
        </w:rPr>
        <w:t xml:space="preserve">  в сети «Интернет», в средствах массовой информации и в иных формах.</w:t>
      </w:r>
      <w:r w:rsidRPr="00D91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Pr="003B6B70" w:rsidRDefault="00CD0239" w:rsidP="005D4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Отдел и должностные лица Госжилинспекции, ответственные за  реализацию</w:t>
      </w:r>
      <w:r w:rsidRPr="003B6B70">
        <w:rPr>
          <w:sz w:val="28"/>
          <w:szCs w:val="28"/>
        </w:rPr>
        <w:t xml:space="preserve">: </w:t>
      </w:r>
      <w:r w:rsidRPr="003B6B70">
        <w:rPr>
          <w:rStyle w:val="markedcontent"/>
          <w:sz w:val="28"/>
          <w:szCs w:val="28"/>
        </w:rPr>
        <w:t xml:space="preserve">отдел контроля за размещением сведений в </w:t>
      </w:r>
      <w:r w:rsidRPr="003B6B70">
        <w:rPr>
          <w:sz w:val="28"/>
          <w:szCs w:val="28"/>
        </w:rPr>
        <w:br/>
      </w:r>
      <w:r w:rsidRPr="003B6B70">
        <w:rPr>
          <w:rStyle w:val="markedcontent"/>
          <w:sz w:val="28"/>
          <w:szCs w:val="28"/>
        </w:rPr>
        <w:t>государственных информационных системах, расчетом 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0239" w:rsidRPr="00E6552D" w:rsidRDefault="00CD0239" w:rsidP="00CD02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CD0239" w:rsidRPr="00E64048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осуществляется ежегодное обобщение </w:t>
      </w:r>
      <w:r w:rsidRPr="004501F0">
        <w:rPr>
          <w:bCs/>
          <w:sz w:val="28"/>
          <w:szCs w:val="28"/>
        </w:rPr>
        <w:t xml:space="preserve">правоприменительной практики в соответствии с положениями статьи 47 Федерального закона </w:t>
      </w:r>
      <w:proofErr w:type="gramStart"/>
      <w:r w:rsidRPr="004501F0">
        <w:rPr>
          <w:sz w:val="28"/>
          <w:szCs w:val="28"/>
        </w:rPr>
        <w:t>от  31</w:t>
      </w:r>
      <w:proofErr w:type="gramEnd"/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4501F0">
        <w:rPr>
          <w:sz w:val="28"/>
          <w:szCs w:val="28"/>
        </w:rPr>
        <w:t xml:space="preserve"> №248-ФЗ </w:t>
      </w:r>
      <w:r w:rsidRPr="004501F0">
        <w:rPr>
          <w:b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r w:rsidRPr="004501F0">
        <w:rPr>
          <w:sz w:val="28"/>
          <w:szCs w:val="28"/>
        </w:rPr>
        <w:t xml:space="preserve"> </w:t>
      </w:r>
    </w:p>
    <w:p w:rsidR="00CD0239" w:rsidRPr="004501F0" w:rsidRDefault="00CD0239" w:rsidP="00CD0239">
      <w:pPr>
        <w:ind w:firstLine="567"/>
        <w:jc w:val="both"/>
        <w:rPr>
          <w:bCs/>
          <w:sz w:val="28"/>
          <w:szCs w:val="28"/>
        </w:rPr>
      </w:pPr>
      <w:r w:rsidRPr="004501F0">
        <w:rPr>
          <w:bCs/>
          <w:sz w:val="28"/>
          <w:szCs w:val="28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</w:t>
      </w:r>
      <w:r>
        <w:rPr>
          <w:bCs/>
          <w:sz w:val="28"/>
          <w:szCs w:val="28"/>
        </w:rPr>
        <w:t>Госжилинспекции</w:t>
      </w:r>
      <w:r w:rsidRPr="004501F0">
        <w:rPr>
          <w:bCs/>
          <w:sz w:val="28"/>
          <w:szCs w:val="28"/>
        </w:rPr>
        <w:t>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Доклад о правоприменительной практике готовится по итогам отчетного года и утверждается руководителем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не позднее 1 марта года, следующего за отчетным годом, после чего размещается на официальном сайте </w:t>
      </w:r>
      <w:r>
        <w:rPr>
          <w:sz w:val="28"/>
          <w:szCs w:val="28"/>
        </w:rPr>
        <w:t>Госжилинспекции</w:t>
      </w:r>
      <w:r w:rsidRPr="004501F0">
        <w:rPr>
          <w:sz w:val="28"/>
          <w:szCs w:val="28"/>
        </w:rPr>
        <w:t xml:space="preserve"> в сети «Интернет» в течение </w:t>
      </w:r>
      <w:r>
        <w:rPr>
          <w:sz w:val="28"/>
          <w:szCs w:val="28"/>
        </w:rPr>
        <w:t>десяти</w:t>
      </w:r>
      <w:r w:rsidRPr="004501F0">
        <w:rPr>
          <w:sz w:val="28"/>
          <w:szCs w:val="28"/>
        </w:rPr>
        <w:t xml:space="preserve"> календарных дней со дня его утверждения.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 и должностные лица Госжилинспекции, ответственные </w:t>
      </w:r>
      <w:proofErr w:type="gramStart"/>
      <w:r>
        <w:rPr>
          <w:sz w:val="28"/>
          <w:szCs w:val="28"/>
        </w:rPr>
        <w:t>за  реализацию</w:t>
      </w:r>
      <w:proofErr w:type="gramEnd"/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 инспекции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Объявление предостережения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</w:t>
      </w:r>
      <w:r w:rsidRPr="004501F0">
        <w:rPr>
          <w:sz w:val="28"/>
          <w:szCs w:val="28"/>
        </w:rPr>
        <w:t xml:space="preserve">требований статьи 49 </w:t>
      </w:r>
      <w:r w:rsidRPr="004501F0">
        <w:rPr>
          <w:bCs/>
          <w:sz w:val="28"/>
          <w:szCs w:val="28"/>
        </w:rPr>
        <w:t xml:space="preserve">Федерального закона </w:t>
      </w:r>
      <w:r w:rsidRPr="004501F0">
        <w:rPr>
          <w:sz w:val="28"/>
          <w:szCs w:val="28"/>
        </w:rPr>
        <w:t>от  31</w:t>
      </w:r>
      <w:r>
        <w:rPr>
          <w:sz w:val="28"/>
          <w:szCs w:val="28"/>
        </w:rPr>
        <w:t xml:space="preserve"> июля </w:t>
      </w:r>
      <w:r w:rsidRPr="004501F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4501F0">
        <w:rPr>
          <w:sz w:val="28"/>
          <w:szCs w:val="28"/>
        </w:rPr>
        <w:t xml:space="preserve">№248-ФЗ </w:t>
      </w:r>
      <w:r w:rsidRPr="004501F0">
        <w:rPr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Pr="004501F0">
        <w:rPr>
          <w:sz w:val="28"/>
          <w:szCs w:val="28"/>
        </w:rPr>
        <w:t>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Контролируемое лицо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календарных дней после получения предостережения о недопустимости нарушения обязательных требований вправе подать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–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lastRenderedPageBreak/>
        <w:t xml:space="preserve">2) дата и номер предостережения, </w:t>
      </w:r>
      <w:r>
        <w:rPr>
          <w:sz w:val="28"/>
          <w:szCs w:val="28"/>
        </w:rPr>
        <w:t>наименование уполномоченного</w:t>
      </w:r>
      <w:r w:rsidRPr="004501F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исполнительной власти Липецкой области, </w:t>
      </w:r>
      <w:r w:rsidRPr="004501F0">
        <w:rPr>
          <w:sz w:val="28"/>
          <w:szCs w:val="28"/>
        </w:rPr>
        <w:t>объявивш</w:t>
      </w:r>
      <w:r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предостережение;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</w:t>
      </w:r>
      <w:r>
        <w:rPr>
          <w:sz w:val="28"/>
          <w:szCs w:val="28"/>
        </w:rPr>
        <w:t>й;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4) предлагаемый способ (адрес) направления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информации о результатах рассмотрения возражений.   </w:t>
      </w:r>
    </w:p>
    <w:p w:rsidR="00CD0239" w:rsidRPr="00242234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Возражения представляются в бумажном виде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контролируемым лицом лично либо его представителем, направляются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 w:rsidRPr="004501F0">
        <w:rPr>
          <w:sz w:val="28"/>
          <w:szCs w:val="28"/>
        </w:rPr>
        <w:t xml:space="preserve"> в бумажном виде почтовым отправлением либо направляются в форме электронного документа</w:t>
      </w:r>
      <w:r>
        <w:rPr>
          <w:sz w:val="28"/>
          <w:szCs w:val="28"/>
        </w:rPr>
        <w:t xml:space="preserve"> </w:t>
      </w:r>
      <w:r w:rsidRPr="00242234">
        <w:rPr>
          <w:sz w:val="28"/>
          <w:szCs w:val="28"/>
        </w:rPr>
        <w:t>на адрес электронной почты Госжилинспекции.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Возражение рассматривается </w:t>
      </w:r>
      <w:proofErr w:type="spellStart"/>
      <w:r>
        <w:rPr>
          <w:sz w:val="28"/>
          <w:szCs w:val="28"/>
        </w:rPr>
        <w:t>Госжилинспекцией</w:t>
      </w:r>
      <w:proofErr w:type="spellEnd"/>
      <w:r w:rsidRPr="004501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двадцати</w:t>
      </w:r>
      <w:r w:rsidRPr="004501F0">
        <w:rPr>
          <w:sz w:val="28"/>
          <w:szCs w:val="28"/>
        </w:rPr>
        <w:t xml:space="preserve"> рабочих дней со дня </w:t>
      </w:r>
      <w:r w:rsidRPr="0081648C">
        <w:rPr>
          <w:sz w:val="28"/>
          <w:szCs w:val="28"/>
        </w:rPr>
        <w:t>его</w:t>
      </w:r>
      <w:r w:rsidRPr="004501F0">
        <w:rPr>
          <w:sz w:val="28"/>
          <w:szCs w:val="28"/>
        </w:rPr>
        <w:t xml:space="preserve"> регистрации.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 xml:space="preserve">По результатам рассмотрения возражения </w:t>
      </w:r>
      <w:r>
        <w:rPr>
          <w:sz w:val="28"/>
          <w:szCs w:val="28"/>
        </w:rPr>
        <w:t>Госжилинспекция</w:t>
      </w:r>
      <w:r w:rsidRPr="004501F0">
        <w:rPr>
          <w:sz w:val="28"/>
          <w:szCs w:val="28"/>
        </w:rPr>
        <w:t xml:space="preserve"> принимает одно из следующих решений:</w:t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1) удовлетворяет возражение и отменяет объявленное предостережение;</w:t>
      </w:r>
    </w:p>
    <w:p w:rsidR="00CD0239" w:rsidRPr="004501F0" w:rsidRDefault="00CD0239" w:rsidP="00CD0239">
      <w:pPr>
        <w:tabs>
          <w:tab w:val="left" w:pos="6855"/>
        </w:tabs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2) отказывает в удовлетворении возражения.</w:t>
      </w:r>
      <w:r w:rsidRPr="004501F0">
        <w:rPr>
          <w:sz w:val="28"/>
          <w:szCs w:val="28"/>
        </w:rPr>
        <w:tab/>
      </w:r>
    </w:p>
    <w:p w:rsidR="00CD0239" w:rsidRPr="004501F0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CD0239" w:rsidRDefault="00CD0239" w:rsidP="00CD0239">
      <w:pPr>
        <w:ind w:firstLine="567"/>
        <w:jc w:val="both"/>
        <w:rPr>
          <w:sz w:val="28"/>
          <w:szCs w:val="28"/>
        </w:rPr>
      </w:pPr>
      <w:r w:rsidRPr="004501F0">
        <w:rPr>
          <w:sz w:val="28"/>
          <w:szCs w:val="28"/>
        </w:rP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</w:t>
      </w:r>
      <w:r>
        <w:rPr>
          <w:sz w:val="28"/>
          <w:szCs w:val="28"/>
        </w:rPr>
        <w:t xml:space="preserve">, </w:t>
      </w:r>
      <w:r w:rsidRPr="00242234">
        <w:rPr>
          <w:sz w:val="28"/>
          <w:szCs w:val="28"/>
        </w:rPr>
        <w:t xml:space="preserve">а соответствующие данные использованию </w:t>
      </w:r>
      <w:proofErr w:type="spellStart"/>
      <w:r w:rsidRPr="00242234">
        <w:rPr>
          <w:sz w:val="28"/>
          <w:szCs w:val="28"/>
        </w:rPr>
        <w:t>Госжилинспекцией</w:t>
      </w:r>
      <w:proofErr w:type="spellEnd"/>
      <w:r w:rsidRPr="00242234">
        <w:rPr>
          <w:sz w:val="28"/>
          <w:szCs w:val="28"/>
        </w:rPr>
        <w:t xml:space="preserve"> для проведения иных профилактических и </w:t>
      </w:r>
      <w:r w:rsidRPr="005D4FCA">
        <w:rPr>
          <w:sz w:val="28"/>
          <w:szCs w:val="28"/>
        </w:rPr>
        <w:t>надзорных</w:t>
      </w:r>
      <w:r w:rsidRPr="00242234">
        <w:rPr>
          <w:sz w:val="28"/>
          <w:szCs w:val="28"/>
        </w:rPr>
        <w:t xml:space="preserve"> мероприятий.</w:t>
      </w:r>
    </w:p>
    <w:p w:rsidR="00CD0239" w:rsidRDefault="00CD0239" w:rsidP="00CD0239">
      <w:pPr>
        <w:pStyle w:val="-11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CD0239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>
        <w:rPr>
          <w:sz w:val="28"/>
          <w:szCs w:val="28"/>
        </w:rPr>
        <w:t>за  реализацию</w:t>
      </w:r>
      <w:proofErr w:type="gramEnd"/>
      <w:r w:rsidRPr="003B6B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</w:t>
      </w:r>
      <w:proofErr w:type="gramStart"/>
      <w:r>
        <w:rPr>
          <w:rStyle w:val="markedcontent"/>
          <w:sz w:val="28"/>
          <w:szCs w:val="28"/>
        </w:rPr>
        <w:t>руководителя  –</w:t>
      </w:r>
      <w:proofErr w:type="gramEnd"/>
      <w:r>
        <w:rPr>
          <w:rStyle w:val="markedcontent"/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Pr="00292028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Консультирование</w:t>
      </w:r>
    </w:p>
    <w:p w:rsidR="00CD0239" w:rsidRPr="00242234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осуществляют консультирование контролируемых лиц и их представителей в соответствии с положениями статьи 50 Федерального закона от 31</w:t>
      </w:r>
      <w:r>
        <w:rPr>
          <w:sz w:val="28"/>
          <w:szCs w:val="28"/>
        </w:rPr>
        <w:t xml:space="preserve"> июля </w:t>
      </w:r>
      <w:r w:rsidRPr="0089737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97377">
        <w:rPr>
          <w:sz w:val="28"/>
          <w:szCs w:val="28"/>
        </w:rPr>
        <w:t xml:space="preserve"> №248-ФЗ «О </w:t>
      </w:r>
      <w:r w:rsidRPr="00897377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 по вопросам, касающимся организации и </w:t>
      </w:r>
      <w:proofErr w:type="gramStart"/>
      <w:r w:rsidRPr="00897377">
        <w:rPr>
          <w:sz w:val="28"/>
          <w:szCs w:val="28"/>
        </w:rPr>
        <w:t>осуществления  государственного</w:t>
      </w:r>
      <w:proofErr w:type="gramEnd"/>
      <w:r w:rsidRPr="00897377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лицензионного контроля</w:t>
      </w:r>
      <w:r w:rsidRPr="00897377">
        <w:rPr>
          <w:sz w:val="28"/>
          <w:szCs w:val="28"/>
        </w:rPr>
        <w:t xml:space="preserve">, в том числе по следующим вопросам, по которым осуществляется письменное консультирование:  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1) порядка применения положений нормативных правовых актов Российской Федерации, содержащих </w:t>
      </w:r>
      <w:r w:rsidRPr="00936020">
        <w:rPr>
          <w:sz w:val="28"/>
          <w:szCs w:val="28"/>
        </w:rPr>
        <w:t>лицензионные требования, соблюдение</w:t>
      </w:r>
      <w:r w:rsidRPr="00897377">
        <w:rPr>
          <w:sz w:val="28"/>
          <w:szCs w:val="28"/>
        </w:rPr>
        <w:t xml:space="preserve"> которых является предметом государственного </w:t>
      </w:r>
      <w:r>
        <w:rPr>
          <w:sz w:val="28"/>
          <w:szCs w:val="28"/>
        </w:rPr>
        <w:t>лицензионного контроля</w:t>
      </w:r>
      <w:r w:rsidRPr="00897377">
        <w:rPr>
          <w:sz w:val="28"/>
          <w:szCs w:val="28"/>
        </w:rPr>
        <w:t>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2) порядка проведения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3) периодичности проведения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4) порядка принятия решений по итогам контрольных мероприятий;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5) порядка обжалования решений, действия (</w:t>
      </w:r>
      <w:proofErr w:type="gramStart"/>
      <w:r w:rsidRPr="00897377">
        <w:rPr>
          <w:sz w:val="28"/>
          <w:szCs w:val="28"/>
        </w:rPr>
        <w:t>бездействия)  должностных</w:t>
      </w:r>
      <w:proofErr w:type="gramEnd"/>
      <w:r w:rsidRPr="00897377">
        <w:rPr>
          <w:sz w:val="28"/>
          <w:szCs w:val="28"/>
        </w:rPr>
        <w:t xml:space="preserve"> лиц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. 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осуществляется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proofErr w:type="gramStart"/>
      <w:r w:rsidRPr="00897377">
        <w:rPr>
          <w:sz w:val="28"/>
          <w:szCs w:val="28"/>
        </w:rPr>
        <w:t>контрольного  мероприятия</w:t>
      </w:r>
      <w:proofErr w:type="gramEnd"/>
      <w:r w:rsidRPr="00897377">
        <w:rPr>
          <w:sz w:val="28"/>
          <w:szCs w:val="28"/>
        </w:rPr>
        <w:t>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Консультирование по телефону и посредством видео-конференц-связи осуществляется в соответствии с графиком, утверждаемым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и размещаемым на информационном стенде в помещении </w:t>
      </w:r>
      <w:r>
        <w:rPr>
          <w:sz w:val="28"/>
          <w:szCs w:val="28"/>
        </w:rPr>
        <w:t>Госжилинспекции в</w:t>
      </w:r>
      <w:r w:rsidRPr="00897377">
        <w:rPr>
          <w:sz w:val="28"/>
          <w:szCs w:val="28"/>
        </w:rPr>
        <w:t xml:space="preserve"> доступном для граждан месте, а также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, осуществляющего консультирование.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Консультирование при личном обращении осуществляется в специально оборудованных для приема граждан помещениях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 с</w:t>
      </w:r>
      <w:proofErr w:type="gramEnd"/>
      <w:r w:rsidRPr="00897377">
        <w:rPr>
          <w:sz w:val="28"/>
          <w:szCs w:val="28"/>
        </w:rPr>
        <w:t xml:space="preserve"> использованием средств аудио- и (или) видеозаписи.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должно превышать </w:t>
      </w:r>
      <w:r>
        <w:rPr>
          <w:sz w:val="28"/>
          <w:szCs w:val="28"/>
        </w:rPr>
        <w:t>пятнадцать</w:t>
      </w:r>
      <w:r w:rsidRPr="00897377">
        <w:rPr>
          <w:sz w:val="28"/>
          <w:szCs w:val="28"/>
        </w:rPr>
        <w:t xml:space="preserve"> минут.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02</w:t>
      </w:r>
      <w:r>
        <w:rPr>
          <w:sz w:val="28"/>
          <w:szCs w:val="28"/>
        </w:rPr>
        <w:t xml:space="preserve"> мая </w:t>
      </w:r>
      <w:r w:rsidRPr="00897377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              года </w:t>
      </w:r>
      <w:r w:rsidRPr="008973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7377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CD0239" w:rsidRPr="00897377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377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пяти</w:t>
      </w:r>
      <w:r w:rsidRPr="00897377">
        <w:rPr>
          <w:sz w:val="28"/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 xml:space="preserve"> в сети «Интернет» письменного разъяснения, подписанного должностным лицом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Госжилинспекцией</w:t>
      </w:r>
      <w:proofErr w:type="spellEnd"/>
      <w:r w:rsidRPr="00897377">
        <w:rPr>
          <w:sz w:val="28"/>
          <w:szCs w:val="28"/>
        </w:rPr>
        <w:t xml:space="preserve"> ведется учет консультаций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897377">
        <w:rPr>
          <w:sz w:val="28"/>
          <w:szCs w:val="28"/>
        </w:rPr>
        <w:t>.</w:t>
      </w:r>
    </w:p>
    <w:p w:rsidR="00CD0239" w:rsidRDefault="00CD0239" w:rsidP="00CD0239">
      <w:pPr>
        <w:pStyle w:val="-11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  <w:r w:rsidRPr="00292028">
        <w:rPr>
          <w:sz w:val="28"/>
          <w:szCs w:val="28"/>
        </w:rPr>
        <w:t xml:space="preserve"> </w:t>
      </w:r>
    </w:p>
    <w:p w:rsidR="00CD0239" w:rsidRPr="00292028" w:rsidRDefault="00CD0239" w:rsidP="00CD0239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 w:rsidRPr="00292028">
        <w:rPr>
          <w:rFonts w:ascii="Times New Roman" w:hAnsi="Times New Roman"/>
          <w:sz w:val="28"/>
          <w:szCs w:val="28"/>
        </w:rPr>
        <w:t>за  реализацию</w:t>
      </w:r>
      <w:proofErr w:type="gramEnd"/>
      <w:r w:rsidRPr="00292028">
        <w:rPr>
          <w:rFonts w:ascii="Times New Roman" w:hAnsi="Times New Roman"/>
          <w:sz w:val="28"/>
          <w:szCs w:val="28"/>
        </w:rPr>
        <w:t>: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контроля за расчетом платы за жилое помещение и коммунальные услуги</w:t>
      </w:r>
      <w:r>
        <w:rPr>
          <w:rStyle w:val="markedcontent"/>
          <w:sz w:val="28"/>
          <w:szCs w:val="28"/>
        </w:rPr>
        <w:t xml:space="preserve">, заместитель </w:t>
      </w:r>
      <w:proofErr w:type="gramStart"/>
      <w:r>
        <w:rPr>
          <w:rStyle w:val="markedcontent"/>
          <w:sz w:val="28"/>
          <w:szCs w:val="28"/>
        </w:rPr>
        <w:t>руководителя  –</w:t>
      </w:r>
      <w:proofErr w:type="gramEnd"/>
      <w:r>
        <w:rPr>
          <w:rStyle w:val="markedcontent"/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за расчетом платы за жилое помещение и коммунальные услуги</w:t>
      </w:r>
      <w:r w:rsidRPr="0036516A">
        <w:rPr>
          <w:sz w:val="28"/>
          <w:szCs w:val="28"/>
        </w:rPr>
        <w:t>;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 xml:space="preserve">, </w:t>
      </w:r>
      <w:r w:rsidRPr="003B6B70">
        <w:rPr>
          <w:rStyle w:val="markedcontent"/>
          <w:sz w:val="28"/>
          <w:szCs w:val="28"/>
        </w:rPr>
        <w:t xml:space="preserve">отдел контроля за </w:t>
      </w:r>
      <w:r>
        <w:rPr>
          <w:rStyle w:val="markedcontent"/>
          <w:sz w:val="28"/>
          <w:szCs w:val="28"/>
        </w:rPr>
        <w:t xml:space="preserve">размещением сведений в государственных информационных системах, расчетом </w:t>
      </w:r>
      <w:r w:rsidRPr="003B6B70">
        <w:rPr>
          <w:rStyle w:val="markedcontent"/>
          <w:sz w:val="28"/>
          <w:szCs w:val="28"/>
        </w:rPr>
        <w:t>платы за капитальный ремонт и организационно-аналитической работы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39" w:rsidRDefault="00CD0239" w:rsidP="005D4FC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 xml:space="preserve">Профилактический визит проводится в соответствии </w:t>
      </w:r>
      <w:r w:rsidRPr="00F31A8C">
        <w:rPr>
          <w:bCs/>
          <w:sz w:val="28"/>
          <w:szCs w:val="28"/>
        </w:rPr>
        <w:t>с положениями статьи 52 Федерального закона</w:t>
      </w:r>
      <w:r w:rsidRPr="00F31A8C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Pr="00F31A8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31A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31A8C">
        <w:rPr>
          <w:sz w:val="28"/>
          <w:szCs w:val="28"/>
        </w:rPr>
        <w:t>248-ФЗ</w:t>
      </w:r>
      <w:r w:rsidRPr="00F31A8C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Pr="00F31A8C">
        <w:rPr>
          <w:sz w:val="28"/>
          <w:szCs w:val="28"/>
        </w:rPr>
        <w:t xml:space="preserve"> 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</w:t>
      </w:r>
      <w:r>
        <w:rPr>
          <w:bCs/>
          <w:sz w:val="28"/>
          <w:szCs w:val="28"/>
        </w:rPr>
        <w:t>одного</w:t>
      </w:r>
      <w:r w:rsidRPr="00F31A8C">
        <w:rPr>
          <w:bCs/>
          <w:sz w:val="28"/>
          <w:szCs w:val="28"/>
        </w:rPr>
        <w:t xml:space="preserve"> рабочего дня. 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ходатайству должностного лица </w:t>
      </w:r>
      <w:proofErr w:type="gramStart"/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 руководителем</w:t>
      </w:r>
      <w:proofErr w:type="gramEnd"/>
      <w:r w:rsidRPr="00F31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(лицом, исполняющим его обязанности) срок проведения обязательного профилактического визита может быть продлен на срок не более </w:t>
      </w:r>
      <w:r>
        <w:rPr>
          <w:bCs/>
          <w:sz w:val="28"/>
          <w:szCs w:val="28"/>
        </w:rPr>
        <w:t>двух</w:t>
      </w:r>
      <w:r w:rsidRPr="00F31A8C">
        <w:rPr>
          <w:bCs/>
          <w:sz w:val="28"/>
          <w:szCs w:val="28"/>
        </w:rPr>
        <w:t xml:space="preserve"> рабочих дней.</w:t>
      </w:r>
    </w:p>
    <w:p w:rsidR="00CD0239" w:rsidRPr="00452FB1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Обязательный профилактический визит проводится </w:t>
      </w:r>
      <w:proofErr w:type="spellStart"/>
      <w:r>
        <w:rPr>
          <w:bCs/>
          <w:sz w:val="28"/>
          <w:szCs w:val="28"/>
        </w:rPr>
        <w:t>Госжилинспекцией</w:t>
      </w:r>
      <w:proofErr w:type="spellEnd"/>
      <w:r w:rsidRPr="00F31A8C">
        <w:rPr>
          <w:sz w:val="28"/>
          <w:szCs w:val="28"/>
        </w:rPr>
        <w:t xml:space="preserve"> </w:t>
      </w:r>
      <w:r w:rsidRPr="00F31A8C">
        <w:rPr>
          <w:bCs/>
          <w:sz w:val="28"/>
          <w:szCs w:val="28"/>
        </w:rPr>
        <w:t xml:space="preserve">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</w:t>
      </w:r>
      <w:r w:rsidRPr="00452FB1">
        <w:rPr>
          <w:bCs/>
          <w:sz w:val="28"/>
          <w:szCs w:val="28"/>
        </w:rPr>
        <w:t xml:space="preserve">государственного лицензионного контроля, отнесенных к категориям </w:t>
      </w:r>
      <w:r w:rsidRPr="00452FB1">
        <w:rPr>
          <w:sz w:val="28"/>
          <w:szCs w:val="28"/>
        </w:rPr>
        <w:t xml:space="preserve">чрезвычайно высокого риска, </w:t>
      </w:r>
      <w:r w:rsidRPr="00452FB1">
        <w:rPr>
          <w:bCs/>
          <w:sz w:val="28"/>
          <w:szCs w:val="28"/>
        </w:rPr>
        <w:t>высокого риска.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позднее чем за </w:t>
      </w:r>
      <w:r>
        <w:rPr>
          <w:bCs/>
          <w:sz w:val="28"/>
          <w:szCs w:val="28"/>
        </w:rPr>
        <w:t>пять</w:t>
      </w:r>
      <w:r w:rsidRPr="00F31A8C">
        <w:rPr>
          <w:bCs/>
          <w:sz w:val="28"/>
          <w:szCs w:val="28"/>
        </w:rPr>
        <w:t xml:space="preserve"> рабочих дней до даты его проведения в следующем порядке: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1) руководителем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принимается решение о проведении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2) контролируемое лицо уведомляется способом, позволяющим достоверно установить получение им уведомления, о дате проведения </w:t>
      </w:r>
      <w:r>
        <w:rPr>
          <w:bCs/>
          <w:sz w:val="28"/>
          <w:szCs w:val="28"/>
        </w:rPr>
        <w:t xml:space="preserve">обязательного </w:t>
      </w:r>
      <w:r w:rsidRPr="00F31A8C">
        <w:rPr>
          <w:bCs/>
          <w:sz w:val="28"/>
          <w:szCs w:val="28"/>
        </w:rPr>
        <w:t>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3) в уведомлении контролируемому лицу предлагается определить лицо (лиц), уполномоченное (уполномоченных) на взаимодействие с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 в ходе проведения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визита;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lastRenderedPageBreak/>
        <w:t>4) в случае принятия решения о проведении</w:t>
      </w:r>
      <w:r>
        <w:rPr>
          <w:bCs/>
          <w:sz w:val="28"/>
          <w:szCs w:val="28"/>
        </w:rPr>
        <w:t xml:space="preserve"> обязательного</w:t>
      </w:r>
      <w:r w:rsidRPr="00F31A8C">
        <w:rPr>
          <w:bCs/>
          <w:sz w:val="28"/>
          <w:szCs w:val="28"/>
        </w:rPr>
        <w:t xml:space="preserve">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</w:t>
      </w:r>
      <w:proofErr w:type="spellStart"/>
      <w:r>
        <w:rPr>
          <w:bCs/>
          <w:sz w:val="28"/>
          <w:szCs w:val="28"/>
        </w:rPr>
        <w:t>Госжилинспекцией</w:t>
      </w:r>
      <w:proofErr w:type="spellEnd"/>
      <w:r w:rsidRPr="00F31A8C">
        <w:rPr>
          <w:bCs/>
          <w:sz w:val="28"/>
          <w:szCs w:val="28"/>
        </w:rPr>
        <w:t>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proofErr w:type="spellStart"/>
      <w:r>
        <w:rPr>
          <w:bCs/>
          <w:sz w:val="28"/>
          <w:szCs w:val="28"/>
        </w:rPr>
        <w:t>Госжилинспекцию</w:t>
      </w:r>
      <w:proofErr w:type="spellEnd"/>
      <w:r w:rsidRPr="00F31A8C">
        <w:rPr>
          <w:bCs/>
          <w:sz w:val="28"/>
          <w:szCs w:val="28"/>
        </w:rPr>
        <w:t xml:space="preserve"> не позднее чем за </w:t>
      </w:r>
      <w:r>
        <w:rPr>
          <w:bCs/>
          <w:sz w:val="28"/>
          <w:szCs w:val="28"/>
        </w:rPr>
        <w:t>три</w:t>
      </w:r>
      <w:r w:rsidRPr="00F31A8C">
        <w:rPr>
          <w:bCs/>
          <w:sz w:val="28"/>
          <w:szCs w:val="28"/>
        </w:rPr>
        <w:t xml:space="preserve"> рабочих дня до даты его проведения.</w:t>
      </w:r>
    </w:p>
    <w:p w:rsidR="00CD0239" w:rsidRPr="00F31A8C" w:rsidRDefault="00CD0239" w:rsidP="00CD023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1A8C">
        <w:rPr>
          <w:bCs/>
          <w:sz w:val="28"/>
          <w:szCs w:val="28"/>
        </w:rPr>
        <w:t xml:space="preserve">По результатам проведения профилактического визита должностным лицом </w:t>
      </w:r>
      <w:r>
        <w:rPr>
          <w:bCs/>
          <w:sz w:val="28"/>
          <w:szCs w:val="28"/>
        </w:rPr>
        <w:t>Госжилинспекции</w:t>
      </w:r>
      <w:r w:rsidRPr="00F31A8C">
        <w:rPr>
          <w:bCs/>
          <w:sz w:val="28"/>
          <w:szCs w:val="28"/>
        </w:rPr>
        <w:t xml:space="preserve">, непосредственно проводившим профилактическое мероприятие, составляется акт о проведении профилактического визита. </w:t>
      </w:r>
    </w:p>
    <w:p w:rsidR="00CD0239" w:rsidRDefault="00CD0239" w:rsidP="00CD02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A8C">
        <w:rPr>
          <w:sz w:val="28"/>
          <w:szCs w:val="28"/>
        </w:rPr>
        <w:t xml:space="preserve">Учет профилактических визитов осуществляется в соответствующем журнале, форма которого утверждается руководителем </w:t>
      </w:r>
      <w:r>
        <w:rPr>
          <w:sz w:val="28"/>
          <w:szCs w:val="28"/>
        </w:rPr>
        <w:t>Госжилинспекции</w:t>
      </w:r>
      <w:r w:rsidRPr="00F31A8C">
        <w:rPr>
          <w:sz w:val="28"/>
          <w:szCs w:val="28"/>
        </w:rPr>
        <w:t>.</w:t>
      </w:r>
    </w:p>
    <w:p w:rsidR="00CD0239" w:rsidRPr="00292028" w:rsidRDefault="00CD0239" w:rsidP="00CD0239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028">
        <w:rPr>
          <w:rFonts w:ascii="Times New Roman" w:hAnsi="Times New Roman"/>
          <w:sz w:val="28"/>
          <w:szCs w:val="28"/>
        </w:rPr>
        <w:t xml:space="preserve">         Отдел и должностные лица Госжилинспекции, ответственные </w:t>
      </w:r>
      <w:proofErr w:type="gramStart"/>
      <w:r w:rsidRPr="00292028">
        <w:rPr>
          <w:rFonts w:ascii="Times New Roman" w:hAnsi="Times New Roman"/>
          <w:sz w:val="28"/>
          <w:szCs w:val="28"/>
        </w:rPr>
        <w:t>за  реализацию</w:t>
      </w:r>
      <w:proofErr w:type="gramEnd"/>
      <w:r w:rsidRPr="00292028">
        <w:rPr>
          <w:rFonts w:ascii="Times New Roman" w:hAnsi="Times New Roman"/>
          <w:sz w:val="28"/>
          <w:szCs w:val="28"/>
        </w:rPr>
        <w:t>:</w:t>
      </w:r>
    </w:p>
    <w:p w:rsidR="00CD0239" w:rsidRPr="0036516A" w:rsidRDefault="00CD0239" w:rsidP="00CD0239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инспекционный отдел, отдел лицензионного контроля</w:t>
      </w:r>
      <w:r>
        <w:rPr>
          <w:rStyle w:val="markedcontent"/>
          <w:sz w:val="28"/>
          <w:szCs w:val="28"/>
        </w:rPr>
        <w:t>, заместитель руководителя</w:t>
      </w:r>
      <w:r w:rsidRPr="0036516A">
        <w:rPr>
          <w:rStyle w:val="markedcontent"/>
          <w:sz w:val="28"/>
          <w:szCs w:val="28"/>
        </w:rPr>
        <w:t>;</w:t>
      </w:r>
    </w:p>
    <w:p w:rsidR="00CD0239" w:rsidRPr="003B6B70" w:rsidRDefault="00CD0239" w:rsidP="00CD0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16A">
        <w:rPr>
          <w:rStyle w:val="markedcontent"/>
          <w:sz w:val="28"/>
          <w:szCs w:val="28"/>
        </w:rPr>
        <w:t xml:space="preserve">          </w:t>
      </w:r>
      <w:r>
        <w:rPr>
          <w:sz w:val="28"/>
          <w:szCs w:val="28"/>
        </w:rPr>
        <w:t>отдел лицензирования и административного производства</w:t>
      </w:r>
      <w:r>
        <w:rPr>
          <w:rStyle w:val="markedcontent"/>
          <w:sz w:val="28"/>
          <w:szCs w:val="28"/>
        </w:rPr>
        <w:t>, заместитель руководителя</w:t>
      </w:r>
      <w:r w:rsidRPr="003B6B70">
        <w:rPr>
          <w:rStyle w:val="markedcontent"/>
          <w:sz w:val="28"/>
          <w:szCs w:val="28"/>
        </w:rPr>
        <w:t>.</w:t>
      </w:r>
    </w:p>
    <w:p w:rsidR="00CD0239" w:rsidRDefault="00CD0239" w:rsidP="00CD0239">
      <w:pPr>
        <w:shd w:val="clear" w:color="auto" w:fill="FFFFFF"/>
        <w:jc w:val="both"/>
        <w:rPr>
          <w:sz w:val="28"/>
          <w:szCs w:val="28"/>
        </w:rPr>
      </w:pPr>
    </w:p>
    <w:p w:rsidR="00CD0239" w:rsidRDefault="00CD0239" w:rsidP="00CD02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9A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7E69AF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CD0239" w:rsidRDefault="00CD0239" w:rsidP="00CD0239">
      <w:pPr>
        <w:ind w:firstLine="567"/>
        <w:jc w:val="center"/>
        <w:rPr>
          <w:szCs w:val="24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515"/>
        <w:gridCol w:w="3686"/>
      </w:tblGrid>
      <w:tr w:rsidR="00CD0239" w:rsidTr="00A8640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CD0239" w:rsidTr="00A86406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239" w:rsidRPr="001E50A6" w:rsidRDefault="00CD0239" w:rsidP="00A86406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A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100%</w:t>
            </w:r>
          </w:p>
        </w:tc>
      </w:tr>
      <w:tr w:rsidR="00CD0239" w:rsidTr="00A86406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государственного лицензионного контроля, его опубликование</w:t>
            </w:r>
          </w:p>
          <w:p w:rsidR="00CD0239" w:rsidRDefault="00CD0239" w:rsidP="00A86406">
            <w:pPr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jc w:val="center"/>
            </w:pPr>
            <w:r>
              <w:t>Исполнено / Не исполнено</w:t>
            </w:r>
          </w:p>
        </w:tc>
      </w:tr>
      <w:tr w:rsidR="00CD0239" w:rsidTr="00A86406">
        <w:trPr>
          <w:trHeight w:hRule="exact" w:val="84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239" w:rsidRDefault="00CD0239" w:rsidP="00A86406">
            <w:pPr>
              <w:widowControl w:val="0"/>
              <w:spacing w:line="274" w:lineRule="exact"/>
              <w:ind w:right="132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239" w:rsidRDefault="00CD0239" w:rsidP="00A8640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D0239" w:rsidRDefault="00CD0239" w:rsidP="00CD0239">
      <w:pPr>
        <w:ind w:firstLine="567"/>
        <w:jc w:val="center"/>
        <w:rPr>
          <w:szCs w:val="24"/>
        </w:rPr>
      </w:pPr>
    </w:p>
    <w:p w:rsidR="00CD0239" w:rsidRDefault="00CD0239" w:rsidP="00CD0239">
      <w:pPr>
        <w:ind w:firstLine="567"/>
        <w:jc w:val="center"/>
        <w:rPr>
          <w:szCs w:val="24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239" w:rsidRDefault="00CD0239" w:rsidP="00CD023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CD0239" w:rsidSect="006A4A75">
      <w:headerReference w:type="even" r:id="rId11"/>
      <w:footerReference w:type="even" r:id="rId12"/>
      <w:footerReference w:type="default" r:id="rId13"/>
      <w:pgSz w:w="11907" w:h="16840" w:code="9"/>
      <w:pgMar w:top="826" w:right="851" w:bottom="567" w:left="1418" w:header="567" w:footer="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A8" w:rsidRDefault="00F62CA8">
      <w:r>
        <w:separator/>
      </w:r>
    </w:p>
  </w:endnote>
  <w:endnote w:type="continuationSeparator" w:id="0">
    <w:p w:rsidR="00F62CA8" w:rsidRDefault="00F6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E76773" w:rsidP="00E42D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1D5C" w:rsidRDefault="00F62CA8" w:rsidP="006A4A7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F62CA8" w:rsidP="00C50FA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A8" w:rsidRDefault="00F62CA8">
      <w:r>
        <w:separator/>
      </w:r>
    </w:p>
  </w:footnote>
  <w:footnote w:type="continuationSeparator" w:id="0">
    <w:p w:rsidR="00F62CA8" w:rsidRDefault="00F6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C" w:rsidRDefault="00E767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C1D5C" w:rsidRDefault="00F62C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F09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C4520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9D4B1B"/>
    <w:multiLevelType w:val="hybridMultilevel"/>
    <w:tmpl w:val="9A0C3762"/>
    <w:lvl w:ilvl="0" w:tplc="A2C28D6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9"/>
    <w:rsid w:val="0006693C"/>
    <w:rsid w:val="001708D1"/>
    <w:rsid w:val="001972F9"/>
    <w:rsid w:val="001E1864"/>
    <w:rsid w:val="00316A76"/>
    <w:rsid w:val="004731D3"/>
    <w:rsid w:val="005D4FCA"/>
    <w:rsid w:val="00690B3B"/>
    <w:rsid w:val="00692E33"/>
    <w:rsid w:val="008138C1"/>
    <w:rsid w:val="00A429AE"/>
    <w:rsid w:val="00B4100B"/>
    <w:rsid w:val="00C610EB"/>
    <w:rsid w:val="00CD0239"/>
    <w:rsid w:val="00DE4567"/>
    <w:rsid w:val="00DE4F35"/>
    <w:rsid w:val="00E76773"/>
    <w:rsid w:val="00E86964"/>
    <w:rsid w:val="00EA3B52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79A45"/>
  <w15:docId w15:val="{DF90638E-224B-40BB-8987-A776B13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CD0239"/>
    <w:pPr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23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Титул"/>
    <w:rsid w:val="00CD023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ate"/>
    <w:basedOn w:val="a"/>
    <w:next w:val="a"/>
    <w:link w:val="a5"/>
    <w:autoRedefine/>
    <w:rsid w:val="00CD0239"/>
    <w:rPr>
      <w:bCs/>
      <w:sz w:val="28"/>
    </w:rPr>
  </w:style>
  <w:style w:type="character" w:customStyle="1" w:styleId="a5">
    <w:name w:val="Дата Знак"/>
    <w:basedOn w:val="a0"/>
    <w:link w:val="a4"/>
    <w:rsid w:val="00CD02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6">
    <w:name w:val="Номер"/>
    <w:basedOn w:val="a"/>
    <w:autoRedefine/>
    <w:rsid w:val="00CD0239"/>
    <w:pPr>
      <w:ind w:right="34"/>
      <w:jc w:val="center"/>
    </w:pPr>
    <w:rPr>
      <w:sz w:val="28"/>
    </w:rPr>
  </w:style>
  <w:style w:type="paragraph" w:customStyle="1" w:styleId="a7">
    <w:name w:val="Тема"/>
    <w:basedOn w:val="a"/>
    <w:rsid w:val="00CD0239"/>
    <w:pPr>
      <w:spacing w:before="720" w:after="360"/>
      <w:ind w:right="3980"/>
    </w:pPr>
    <w:rPr>
      <w:b/>
      <w:bCs/>
    </w:rPr>
  </w:style>
  <w:style w:type="paragraph" w:styleId="a8">
    <w:name w:val="Title"/>
    <w:basedOn w:val="a"/>
    <w:next w:val="a"/>
    <w:link w:val="a9"/>
    <w:qFormat/>
    <w:rsid w:val="00CD0239"/>
    <w:pPr>
      <w:spacing w:after="36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a9">
    <w:name w:val="Заголовок Знак"/>
    <w:basedOn w:val="a0"/>
    <w:link w:val="a8"/>
    <w:rsid w:val="00CD0239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paragraph" w:customStyle="1" w:styleId="aa">
    <w:name w:val="Преамбула"/>
    <w:rsid w:val="00CD023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Штамп"/>
    <w:rsid w:val="00CD023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c">
    <w:name w:val="footer"/>
    <w:basedOn w:val="a"/>
    <w:link w:val="ad"/>
    <w:rsid w:val="00CD02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D02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CD0239"/>
  </w:style>
  <w:style w:type="paragraph" w:customStyle="1" w:styleId="ConsPlusNormal">
    <w:name w:val="ConsPlusNormal"/>
    <w:link w:val="ConsPlusNormal1"/>
    <w:rsid w:val="00CD02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CD0239"/>
  </w:style>
  <w:style w:type="paragraph" w:customStyle="1" w:styleId="-11">
    <w:name w:val="Цветной список - Акцент 11"/>
    <w:basedOn w:val="a"/>
    <w:uiPriority w:val="34"/>
    <w:qFormat/>
    <w:rsid w:val="00CD0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023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708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 Лариса Николаевна</dc:creator>
  <cp:lastModifiedBy>Фурсов Максим Дмитриевич</cp:lastModifiedBy>
  <cp:revision>10</cp:revision>
  <cp:lastPrinted>2022-11-28T09:51:00Z</cp:lastPrinted>
  <dcterms:created xsi:type="dcterms:W3CDTF">2022-11-28T09:50:00Z</dcterms:created>
  <dcterms:modified xsi:type="dcterms:W3CDTF">2022-12-20T13:37:00Z</dcterms:modified>
</cp:coreProperties>
</file>